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A2F64" w14:textId="5E4716C2" w:rsidR="000513C3" w:rsidRPr="00765A57" w:rsidRDefault="00765A57" w:rsidP="000513C3">
      <w:pPr>
        <w:spacing w:line="240" w:lineRule="auto"/>
        <w:jc w:val="right"/>
        <w:rPr>
          <w:rFonts w:ascii="Verdana" w:hAnsi="Verdana" w:cs="Arial"/>
          <w:b/>
          <w:sz w:val="32"/>
          <w:szCs w:val="32"/>
        </w:rPr>
      </w:pPr>
      <w:r w:rsidRPr="00765A57">
        <w:rPr>
          <w:rFonts w:ascii="Verdana" w:hAnsi="Verdana" w:cs="Arial"/>
          <w:b/>
          <w:sz w:val="32"/>
          <w:szCs w:val="32"/>
        </w:rPr>
        <w:t xml:space="preserve">Bijlage bij </w:t>
      </w:r>
      <w:r w:rsidR="00B732DA">
        <w:rPr>
          <w:rFonts w:ascii="Verdana" w:hAnsi="Verdana" w:cs="Arial"/>
          <w:b/>
          <w:sz w:val="32"/>
          <w:szCs w:val="32"/>
        </w:rPr>
        <w:t>MBO-</w:t>
      </w:r>
      <w:r w:rsidRPr="00765A57">
        <w:rPr>
          <w:rFonts w:ascii="Verdana" w:hAnsi="Verdana" w:cs="Arial"/>
          <w:b/>
          <w:sz w:val="32"/>
          <w:szCs w:val="32"/>
        </w:rPr>
        <w:t>keuzede</w:t>
      </w:r>
      <w:r w:rsidR="00A0211F">
        <w:rPr>
          <w:rFonts w:ascii="Verdana" w:hAnsi="Verdana" w:cs="Arial"/>
          <w:b/>
          <w:sz w:val="32"/>
          <w:szCs w:val="32"/>
        </w:rPr>
        <w:t>len</w:t>
      </w:r>
      <w:r w:rsidRPr="00765A57">
        <w:rPr>
          <w:rFonts w:ascii="Verdana" w:hAnsi="Verdana" w:cs="Arial"/>
          <w:b/>
          <w:sz w:val="32"/>
          <w:szCs w:val="32"/>
        </w:rPr>
        <w:t xml:space="preserve"> </w:t>
      </w:r>
    </w:p>
    <w:p w14:paraId="70DD3E85" w14:textId="77777777" w:rsidR="006532BE" w:rsidRDefault="00B61DBD" w:rsidP="005E3773">
      <w:pPr>
        <w:spacing w:line="240" w:lineRule="auto"/>
        <w:rPr>
          <w:rFonts w:ascii="Verdana" w:hAnsi="Verdana" w:cs="Arial"/>
          <w:b/>
          <w:sz w:val="28"/>
          <w:szCs w:val="28"/>
        </w:rPr>
      </w:pPr>
      <w:r>
        <w:rPr>
          <w:rFonts w:ascii="Verdana" w:hAnsi="Verdana" w:cs="Arial"/>
          <w:b/>
          <w:sz w:val="28"/>
          <w:szCs w:val="28"/>
        </w:rPr>
        <w:t xml:space="preserve">     </w:t>
      </w:r>
      <w:r w:rsidR="00765A57">
        <w:rPr>
          <w:rFonts w:ascii="Verdana" w:hAnsi="Verdana" w:cs="Arial"/>
          <w:b/>
          <w:sz w:val="28"/>
          <w:szCs w:val="28"/>
        </w:rPr>
        <w:t>Voorbereiding HBO Wiskunde voor de techniek</w:t>
      </w:r>
      <w:r w:rsidR="00F67793">
        <w:rPr>
          <w:rFonts w:ascii="Verdana" w:hAnsi="Verdana" w:cs="Arial"/>
          <w:b/>
          <w:sz w:val="28"/>
          <w:szCs w:val="28"/>
        </w:rPr>
        <w:t>-I</w:t>
      </w:r>
      <w:r w:rsidR="006532BE">
        <w:rPr>
          <w:rFonts w:ascii="Verdana" w:hAnsi="Verdana" w:cs="Arial"/>
          <w:b/>
          <w:sz w:val="28"/>
          <w:szCs w:val="28"/>
        </w:rPr>
        <w:t>-Breed/</w:t>
      </w:r>
    </w:p>
    <w:p w14:paraId="1128F9CE" w14:textId="3AFD7B06" w:rsidR="000513C3" w:rsidRPr="00B732DA" w:rsidRDefault="006532BE" w:rsidP="005E3773">
      <w:pPr>
        <w:spacing w:line="240" w:lineRule="auto"/>
        <w:rPr>
          <w:rFonts w:ascii="Verdana" w:hAnsi="Verdana" w:cs="Arial"/>
          <w:b/>
          <w:sz w:val="28"/>
          <w:szCs w:val="28"/>
        </w:rPr>
      </w:pPr>
      <w:r>
        <w:rPr>
          <w:rFonts w:ascii="Verdana" w:hAnsi="Verdana" w:cs="Arial"/>
          <w:b/>
          <w:sz w:val="28"/>
          <w:szCs w:val="28"/>
        </w:rPr>
        <w:t xml:space="preserve">     techniek-II-Specifiek</w:t>
      </w:r>
    </w:p>
    <w:p w14:paraId="6C040BA8" w14:textId="77777777" w:rsidR="00B732DA" w:rsidRDefault="00B732DA" w:rsidP="000513C3">
      <w:pPr>
        <w:spacing w:line="240" w:lineRule="auto"/>
        <w:rPr>
          <w:rFonts w:ascii="Arial" w:hAnsi="Arial" w:cs="Arial"/>
          <w:b/>
          <w:sz w:val="32"/>
          <w:szCs w:val="32"/>
        </w:rPr>
      </w:pPr>
    </w:p>
    <w:p w14:paraId="1E320C00" w14:textId="77777777" w:rsidR="000513C3" w:rsidRPr="000513C3" w:rsidRDefault="000513C3" w:rsidP="000513C3">
      <w:pPr>
        <w:spacing w:line="240" w:lineRule="auto"/>
        <w:rPr>
          <w:rFonts w:ascii="Arial" w:hAnsi="Arial" w:cs="Arial"/>
          <w:sz w:val="28"/>
          <w:szCs w:val="28"/>
        </w:rPr>
      </w:pPr>
      <w:r w:rsidRPr="000513C3">
        <w:rPr>
          <w:rFonts w:ascii="Arial" w:hAnsi="Arial" w:cs="Arial"/>
          <w:sz w:val="28"/>
          <w:szCs w:val="28"/>
        </w:rPr>
        <w:t xml:space="preserve">I. Algebraïsche vaardigheden </w:t>
      </w:r>
      <w:r w:rsidRPr="000513C3">
        <w:rPr>
          <w:rFonts w:ascii="Arial" w:hAnsi="Arial" w:cs="Arial"/>
          <w:i/>
          <w:sz w:val="24"/>
          <w:szCs w:val="24"/>
        </w:rPr>
        <w:t>(kruis: gewenst)</w:t>
      </w:r>
    </w:p>
    <w:tbl>
      <w:tblPr>
        <w:tblW w:w="9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4892"/>
        <w:gridCol w:w="575"/>
        <w:gridCol w:w="850"/>
        <w:gridCol w:w="1134"/>
      </w:tblGrid>
      <w:tr w:rsidR="004F2CCA" w:rsidRPr="000513C3" w14:paraId="1B9E9AEB" w14:textId="77777777" w:rsidTr="004F2CCA">
        <w:trPr>
          <w:cantSplit/>
          <w:trHeight w:val="230"/>
          <w:tblHeader/>
        </w:trPr>
        <w:tc>
          <w:tcPr>
            <w:tcW w:w="1696" w:type="dxa"/>
            <w:vMerge w:val="restart"/>
          </w:tcPr>
          <w:p w14:paraId="01032249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Onderwerp</w:t>
            </w:r>
          </w:p>
        </w:tc>
        <w:tc>
          <w:tcPr>
            <w:tcW w:w="4892" w:type="dxa"/>
            <w:vMerge w:val="restart"/>
          </w:tcPr>
          <w:p w14:paraId="70470C87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Facet</w:t>
            </w:r>
          </w:p>
        </w:tc>
        <w:tc>
          <w:tcPr>
            <w:tcW w:w="575" w:type="dxa"/>
            <w:vMerge w:val="restart"/>
          </w:tcPr>
          <w:p w14:paraId="70B89838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Nr.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</w:tcPr>
          <w:p w14:paraId="4CBBDD13" w14:textId="6105E59B" w:rsidR="004F2CCA" w:rsidRPr="00955C5F" w:rsidRDefault="004F2CCA" w:rsidP="000513C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5C5F">
              <w:rPr>
                <w:rFonts w:ascii="Arial" w:hAnsi="Arial" w:cs="Arial"/>
                <w:b/>
                <w:sz w:val="20"/>
                <w:szCs w:val="20"/>
              </w:rPr>
              <w:t>Breed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14:paraId="5E1D0D93" w14:textId="61714F42" w:rsidR="004F2CCA" w:rsidRPr="00955C5F" w:rsidRDefault="004F2CCA" w:rsidP="000513C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5C5F">
              <w:rPr>
                <w:rFonts w:ascii="Arial" w:hAnsi="Arial" w:cs="Arial"/>
                <w:b/>
                <w:sz w:val="20"/>
                <w:szCs w:val="20"/>
              </w:rPr>
              <w:t>Specifiek</w:t>
            </w:r>
          </w:p>
        </w:tc>
      </w:tr>
      <w:tr w:rsidR="004F2CCA" w:rsidRPr="000513C3" w14:paraId="0B5860B2" w14:textId="77777777" w:rsidTr="004F2CCA">
        <w:trPr>
          <w:cantSplit/>
          <w:trHeight w:val="230"/>
          <w:tblHeader/>
        </w:trPr>
        <w:tc>
          <w:tcPr>
            <w:tcW w:w="1696" w:type="dxa"/>
            <w:vMerge/>
          </w:tcPr>
          <w:p w14:paraId="2EA9ED08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47F72692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bottom w:val="single" w:sz="4" w:space="0" w:color="auto"/>
            </w:tcBorders>
          </w:tcPr>
          <w:p w14:paraId="6F8F80A2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0A06937E" w14:textId="38B7E8F9" w:rsidR="004F2CCA" w:rsidRDefault="004F2CCA" w:rsidP="000513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954F56E" w14:textId="77777777" w:rsidR="004F2CCA" w:rsidRDefault="004F2CCA" w:rsidP="000513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F2CCA" w:rsidRPr="000513C3" w14:paraId="389223A3" w14:textId="77777777" w:rsidTr="004F2CCA">
        <w:trPr>
          <w:trHeight w:val="599"/>
        </w:trPr>
        <w:tc>
          <w:tcPr>
            <w:tcW w:w="1696" w:type="dxa"/>
            <w:vMerge w:val="restart"/>
          </w:tcPr>
          <w:p w14:paraId="58823713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A. </w:t>
            </w:r>
          </w:p>
          <w:p w14:paraId="1687A667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Breukvormen</w:t>
            </w:r>
          </w:p>
          <w:p w14:paraId="6D07705E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16EB3C5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EF35C84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92" w:type="dxa"/>
            <w:vMerge w:val="restart"/>
          </w:tcPr>
          <w:p w14:paraId="79310685" w14:textId="77777777" w:rsidR="004F2CCA" w:rsidRPr="000513C3" w:rsidRDefault="004F2CCA" w:rsidP="000513C3">
            <w:pPr>
              <w:numPr>
                <w:ilvl w:val="0"/>
                <w:numId w:val="15"/>
              </w:numPr>
              <w:spacing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24"/>
                <w:sz w:val="20"/>
                <w:szCs w:val="20"/>
              </w:rPr>
              <w:object w:dxaOrig="1500" w:dyaOrig="620" w14:anchorId="6CF94E9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30.6pt" o:ole="">
                  <v:imagedata r:id="rId11" o:title=""/>
                </v:shape>
                <o:OLEObject Type="Embed" ProgID="Equation.3" ShapeID="_x0000_i1025" DrawAspect="Content" ObjectID="_1713358924" r:id="rId12"/>
              </w:object>
            </w:r>
          </w:p>
          <w:p w14:paraId="68D422F6" w14:textId="77777777" w:rsidR="004F2CCA" w:rsidRPr="000513C3" w:rsidRDefault="004F2CCA" w:rsidP="000513C3">
            <w:pPr>
              <w:numPr>
                <w:ilvl w:val="0"/>
                <w:numId w:val="15"/>
              </w:numPr>
              <w:spacing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24"/>
                <w:sz w:val="20"/>
                <w:szCs w:val="20"/>
              </w:rPr>
              <w:object w:dxaOrig="1300" w:dyaOrig="620" w14:anchorId="334838F7">
                <v:shape id="_x0000_i1026" type="#_x0000_t75" style="width:66.6pt;height:30.6pt" o:ole="">
                  <v:imagedata r:id="rId13" o:title=""/>
                </v:shape>
                <o:OLEObject Type="Embed" ProgID="Equation.3" ShapeID="_x0000_i1026" DrawAspect="Content" ObjectID="_1713358925" r:id="rId14"/>
              </w:object>
            </w:r>
          </w:p>
          <w:p w14:paraId="2D4E20F1" w14:textId="77777777" w:rsidR="004F2CCA" w:rsidRPr="000513C3" w:rsidRDefault="004F2CCA" w:rsidP="000513C3">
            <w:pPr>
              <w:numPr>
                <w:ilvl w:val="0"/>
                <w:numId w:val="15"/>
              </w:numPr>
              <w:spacing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24"/>
                <w:sz w:val="20"/>
                <w:szCs w:val="20"/>
              </w:rPr>
              <w:object w:dxaOrig="1920" w:dyaOrig="620" w14:anchorId="74BE345E">
                <v:shape id="_x0000_i1027" type="#_x0000_t75" style="width:87.6pt;height:30.6pt" o:ole="">
                  <v:imagedata r:id="rId15" o:title=""/>
                </v:shape>
                <o:OLEObject Type="Embed" ProgID="Equation.3" ShapeID="_x0000_i1027" DrawAspect="Content" ObjectID="_1713358926" r:id="rId16"/>
              </w:object>
            </w:r>
            <w:r w:rsidRPr="000513C3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295294C5" w14:textId="77777777" w:rsidR="004F2CCA" w:rsidRPr="000513C3" w:rsidRDefault="004F2CCA" w:rsidP="000513C3">
            <w:pPr>
              <w:numPr>
                <w:ilvl w:val="0"/>
                <w:numId w:val="15"/>
              </w:numPr>
              <w:spacing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24"/>
                <w:sz w:val="20"/>
                <w:szCs w:val="20"/>
              </w:rPr>
              <w:object w:dxaOrig="3000" w:dyaOrig="620" w14:anchorId="3FEBF5C8">
                <v:shape id="_x0000_i1028" type="#_x0000_t75" style="width:138.6pt;height:30.6pt" o:ole="">
                  <v:imagedata r:id="rId17" o:title=""/>
                </v:shape>
                <o:OLEObject Type="Embed" ProgID="Equation.DSMT4" ShapeID="_x0000_i1028" DrawAspect="Content" ObjectID="_1713358927" r:id="rId18"/>
              </w:object>
            </w:r>
          </w:p>
          <w:p w14:paraId="60220D86" w14:textId="77777777" w:rsidR="004F2CCA" w:rsidRPr="000513C3" w:rsidRDefault="004F2CCA" w:rsidP="000513C3">
            <w:pPr>
              <w:numPr>
                <w:ilvl w:val="0"/>
                <w:numId w:val="15"/>
              </w:numPr>
              <w:spacing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24"/>
                <w:sz w:val="20"/>
                <w:szCs w:val="20"/>
              </w:rPr>
              <w:object w:dxaOrig="1359" w:dyaOrig="620" w14:anchorId="5A40C868">
                <v:shape id="_x0000_i1029" type="#_x0000_t75" style="width:61.2pt;height:25.8pt" o:ole="">
                  <v:imagedata r:id="rId19" o:title=""/>
                </v:shape>
                <o:OLEObject Type="Embed" ProgID="Equation.DSMT4" ShapeID="_x0000_i1029" DrawAspect="Content" ObjectID="_1713358928" r:id="rId20"/>
              </w:object>
            </w:r>
          </w:p>
          <w:p w14:paraId="156DC438" w14:textId="7743009E" w:rsidR="004F2CCA" w:rsidRPr="0061155C" w:rsidRDefault="004F2CCA" w:rsidP="0061155C">
            <w:pPr>
              <w:numPr>
                <w:ilvl w:val="0"/>
                <w:numId w:val="15"/>
              </w:numPr>
              <w:spacing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32"/>
                <w:sz w:val="20"/>
                <w:szCs w:val="20"/>
              </w:rPr>
              <w:object w:dxaOrig="999" w:dyaOrig="700" w14:anchorId="025513F4">
                <v:shape id="_x0000_i1030" type="#_x0000_t75" style="width:41.4pt;height:30.6pt" o:ole="">
                  <v:imagedata r:id="rId21" o:title=""/>
                </v:shape>
                <o:OLEObject Type="Embed" ProgID="Equation.DSMT4" ShapeID="_x0000_i1030" DrawAspect="Content" ObjectID="_1713358929" r:id="rId22"/>
              </w:object>
            </w: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2F0D5975" w14:textId="77777777" w:rsidR="004F2CCA" w:rsidRPr="000513C3" w:rsidRDefault="004F2CCA" w:rsidP="000513C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03C8EF65" w14:textId="1DEA9B8C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4E94ABDD" w14:textId="52FA8499" w:rsidR="004F2CCA" w:rsidRPr="00632EDD" w:rsidRDefault="004F2CCA" w:rsidP="000513C3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6515F724" w14:textId="77777777" w:rsidTr="004F2CCA">
        <w:trPr>
          <w:trHeight w:val="599"/>
        </w:trPr>
        <w:tc>
          <w:tcPr>
            <w:tcW w:w="1696" w:type="dxa"/>
            <w:vMerge/>
          </w:tcPr>
          <w:p w14:paraId="596E02B3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6C6A68BD" w14:textId="77777777" w:rsidR="004F2CCA" w:rsidRPr="000513C3" w:rsidRDefault="004F2CCA" w:rsidP="004F2CCA">
            <w:pPr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49410116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1AC90F29" w14:textId="630DAF0F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2E57459A" w14:textId="6FBDB174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0EB06FDC" w14:textId="77777777" w:rsidTr="004F2CCA">
        <w:trPr>
          <w:trHeight w:val="599"/>
        </w:trPr>
        <w:tc>
          <w:tcPr>
            <w:tcW w:w="1696" w:type="dxa"/>
            <w:vMerge/>
          </w:tcPr>
          <w:p w14:paraId="16B703E3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061CCCD9" w14:textId="77777777" w:rsidR="004F2CCA" w:rsidRPr="000513C3" w:rsidRDefault="004F2CCA" w:rsidP="004F2CCA">
            <w:pPr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19EB48D9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5B9E954" w14:textId="7CBCD040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08390639" w14:textId="379DBA6B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2F6C507E" w14:textId="77777777" w:rsidTr="004F2CCA">
        <w:trPr>
          <w:trHeight w:val="599"/>
        </w:trPr>
        <w:tc>
          <w:tcPr>
            <w:tcW w:w="1696" w:type="dxa"/>
            <w:vMerge/>
          </w:tcPr>
          <w:p w14:paraId="21BFF269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5BC3756B" w14:textId="77777777" w:rsidR="004F2CCA" w:rsidRPr="000513C3" w:rsidRDefault="004F2CCA" w:rsidP="004F2CCA">
            <w:pPr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747C6A73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D657213" w14:textId="23B42137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37D632EC" w14:textId="39057D1A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4B4293BB" w14:textId="77777777" w:rsidTr="004F2CCA">
        <w:trPr>
          <w:trHeight w:val="599"/>
        </w:trPr>
        <w:tc>
          <w:tcPr>
            <w:tcW w:w="1696" w:type="dxa"/>
            <w:vMerge/>
          </w:tcPr>
          <w:p w14:paraId="6958B38F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0AED6139" w14:textId="77777777" w:rsidR="004F2CCA" w:rsidRPr="000513C3" w:rsidRDefault="004F2CCA" w:rsidP="004F2CCA">
            <w:pPr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4FB78D3D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39E67FF8" w14:textId="024A442B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5AC8250F" w14:textId="229D2D4F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34D33F03" w14:textId="77777777" w:rsidTr="004F2CCA">
        <w:trPr>
          <w:trHeight w:val="599"/>
        </w:trPr>
        <w:tc>
          <w:tcPr>
            <w:tcW w:w="1696" w:type="dxa"/>
            <w:vMerge/>
            <w:tcBorders>
              <w:bottom w:val="nil"/>
            </w:tcBorders>
          </w:tcPr>
          <w:p w14:paraId="542A3A42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  <w:tcBorders>
              <w:bottom w:val="nil"/>
            </w:tcBorders>
          </w:tcPr>
          <w:p w14:paraId="7309E132" w14:textId="77777777" w:rsidR="004F2CCA" w:rsidRPr="000513C3" w:rsidRDefault="004F2CCA" w:rsidP="004F2CCA">
            <w:pPr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D113898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58D3CA02" w14:textId="29D2CF0F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4FF994EE" w14:textId="02DFE188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5E73B33D" w14:textId="77777777" w:rsidTr="004F2CCA">
        <w:trPr>
          <w:trHeight w:val="599"/>
        </w:trPr>
        <w:tc>
          <w:tcPr>
            <w:tcW w:w="1696" w:type="dxa"/>
            <w:tcBorders>
              <w:top w:val="nil"/>
            </w:tcBorders>
          </w:tcPr>
          <w:p w14:paraId="6D231D41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tcBorders>
              <w:top w:val="nil"/>
            </w:tcBorders>
          </w:tcPr>
          <w:p w14:paraId="77262625" w14:textId="7DE9BF0C" w:rsidR="004F2CCA" w:rsidRPr="000513C3" w:rsidRDefault="006526EB" w:rsidP="004F2CCA">
            <w:pPr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AC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AD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C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</m:den>
              </m:f>
            </m:oMath>
            <w:r w:rsidR="004F2CCA" w:rsidRPr="00FA66B9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4F2CCA" w:rsidRPr="00FA66B9">
              <w:rPr>
                <w:rFonts w:ascii="Arial" w:hAnsi="Arial" w:cs="Arial"/>
                <w:sz w:val="20"/>
                <w:szCs w:val="20"/>
              </w:rPr>
              <w:t>(toegevoegd 2021)</w:t>
            </w:r>
          </w:p>
        </w:tc>
        <w:tc>
          <w:tcPr>
            <w:tcW w:w="57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924A10" w14:textId="607B98C5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6E5E9996" w14:textId="2A2AF4FE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3E36FC23" w14:textId="5AE0D429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03FF28A9" w14:textId="77777777" w:rsidTr="004F2CCA">
        <w:trPr>
          <w:trHeight w:val="485"/>
        </w:trPr>
        <w:tc>
          <w:tcPr>
            <w:tcW w:w="1696" w:type="dxa"/>
            <w:vMerge w:val="restart"/>
          </w:tcPr>
          <w:p w14:paraId="272513AF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B. </w:t>
            </w:r>
          </w:p>
          <w:p w14:paraId="5470DFE3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Wortelvormen</w:t>
            </w:r>
          </w:p>
          <w:p w14:paraId="0949F3F7" w14:textId="77777777" w:rsidR="004F2CCA" w:rsidRPr="000513C3" w:rsidRDefault="004F2CCA" w:rsidP="004F2CCA">
            <w:pPr>
              <w:spacing w:line="240" w:lineRule="auto"/>
              <w:ind w:left="318" w:hanging="28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92" w:type="dxa"/>
            <w:vMerge w:val="restart"/>
          </w:tcPr>
          <w:p w14:paraId="7520FECD" w14:textId="77777777" w:rsidR="004F2CCA" w:rsidRPr="000513C3" w:rsidRDefault="004F2CCA" w:rsidP="004F2CCA">
            <w:pPr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6"/>
                <w:sz w:val="20"/>
                <w:szCs w:val="20"/>
              </w:rPr>
              <w:object w:dxaOrig="1820" w:dyaOrig="340" w14:anchorId="14EB26C6">
                <v:shape id="_x0000_i1031" type="#_x0000_t75" style="width:82.8pt;height:15.6pt" o:ole="">
                  <v:imagedata r:id="rId23" o:title=""/>
                </v:shape>
                <o:OLEObject Type="Embed" ProgID="Equation.DSMT4" ShapeID="_x0000_i1031" DrawAspect="Content" ObjectID="_1713358930" r:id="rId24"/>
              </w:object>
            </w:r>
          </w:p>
          <w:p w14:paraId="0DDC07E5" w14:textId="77777777" w:rsidR="004F2CCA" w:rsidRPr="000513C3" w:rsidRDefault="004F2CCA" w:rsidP="004F2CCA">
            <w:pPr>
              <w:numPr>
                <w:ilvl w:val="0"/>
                <w:numId w:val="16"/>
              </w:numPr>
              <w:tabs>
                <w:tab w:val="left" w:pos="459"/>
              </w:tabs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28"/>
                <w:sz w:val="20"/>
                <w:szCs w:val="20"/>
              </w:rPr>
              <w:object w:dxaOrig="1180" w:dyaOrig="720" w14:anchorId="1C3B3713">
                <v:shape id="_x0000_i1032" type="#_x0000_t75" style="width:51.6pt;height:30.6pt" o:ole="">
                  <v:imagedata r:id="rId25" o:title=""/>
                </v:shape>
                <o:OLEObject Type="Embed" ProgID="Equation.DSMT4" ShapeID="_x0000_i1032" DrawAspect="Content" ObjectID="_1713358931" r:id="rId26"/>
              </w:object>
            </w: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4D2794C3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2856A81F" w14:textId="6408F75D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1F7C70C6" w14:textId="292746CF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48B8E9C4" w14:textId="77777777" w:rsidTr="004F2CCA">
        <w:trPr>
          <w:trHeight w:val="485"/>
        </w:trPr>
        <w:tc>
          <w:tcPr>
            <w:tcW w:w="1696" w:type="dxa"/>
            <w:vMerge/>
          </w:tcPr>
          <w:p w14:paraId="6EC78EDE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78C0D2AE" w14:textId="77777777" w:rsidR="004F2CCA" w:rsidRPr="000513C3" w:rsidRDefault="004F2CCA" w:rsidP="004F2CCA">
            <w:pPr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185F5D1E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355F3C0" w14:textId="24CBAE2F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5374F3C7" w14:textId="62D44804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0DCBDF56" w14:textId="77777777" w:rsidTr="004F2CCA">
        <w:trPr>
          <w:trHeight w:val="474"/>
        </w:trPr>
        <w:tc>
          <w:tcPr>
            <w:tcW w:w="1696" w:type="dxa"/>
            <w:vMerge w:val="restart"/>
          </w:tcPr>
          <w:p w14:paraId="78ECE130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C. </w:t>
            </w:r>
          </w:p>
          <w:p w14:paraId="3287D83D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Bijzondere producten</w:t>
            </w:r>
          </w:p>
        </w:tc>
        <w:tc>
          <w:tcPr>
            <w:tcW w:w="4892" w:type="dxa"/>
            <w:vMerge w:val="restart"/>
          </w:tcPr>
          <w:p w14:paraId="207F61EC" w14:textId="77777777" w:rsidR="004F2CCA" w:rsidRPr="000513C3" w:rsidRDefault="004F2CCA" w:rsidP="004F2CCA">
            <w:pPr>
              <w:numPr>
                <w:ilvl w:val="0"/>
                <w:numId w:val="29"/>
              </w:numPr>
              <w:spacing w:after="240" w:line="200" w:lineRule="exact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2520" w:dyaOrig="360" w14:anchorId="26BCA6C6">
                <v:shape id="_x0000_i1033" type="#_x0000_t75" style="width:118.2pt;height:15.6pt" o:ole="">
                  <v:imagedata r:id="rId27" o:title=""/>
                </v:shape>
                <o:OLEObject Type="Embed" ProgID="Equation.3" ShapeID="_x0000_i1033" DrawAspect="Content" ObjectID="_1713358932" r:id="rId28"/>
              </w:object>
            </w:r>
          </w:p>
          <w:p w14:paraId="51DC5255" w14:textId="77777777" w:rsidR="004F2CCA" w:rsidRPr="000513C3" w:rsidRDefault="004F2CCA" w:rsidP="004F2CCA">
            <w:pPr>
              <w:numPr>
                <w:ilvl w:val="0"/>
                <w:numId w:val="29"/>
              </w:numPr>
              <w:spacing w:after="240" w:line="200" w:lineRule="exact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2480" w:dyaOrig="360" w14:anchorId="2E56CFB9">
                <v:shape id="_x0000_i1034" type="#_x0000_t75" style="width:118.8pt;height:15.6pt" o:ole="">
                  <v:imagedata r:id="rId29" o:title=""/>
                </v:shape>
                <o:OLEObject Type="Embed" ProgID="Equation.3" ShapeID="_x0000_i1034" DrawAspect="Content" ObjectID="_1713358933" r:id="rId30"/>
              </w:object>
            </w:r>
          </w:p>
          <w:p w14:paraId="0C4F582E" w14:textId="77777777" w:rsidR="004F2CCA" w:rsidRPr="000513C3" w:rsidRDefault="004F2CCA" w:rsidP="004F2CCA">
            <w:pPr>
              <w:numPr>
                <w:ilvl w:val="0"/>
                <w:numId w:val="29"/>
              </w:numPr>
              <w:spacing w:after="240" w:line="200" w:lineRule="exact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3480" w:dyaOrig="300" w14:anchorId="536BC539">
                <v:shape id="_x0000_i1035" type="#_x0000_t75" style="width:174.6pt;height:15.6pt" o:ole="">
                  <v:imagedata r:id="rId31" o:title=""/>
                </v:shape>
                <o:OLEObject Type="Embed" ProgID="Equation.3" ShapeID="_x0000_i1035" DrawAspect="Content" ObjectID="_1713358934" r:id="rId32"/>
              </w:object>
            </w:r>
          </w:p>
          <w:p w14:paraId="5AF69342" w14:textId="77777777" w:rsidR="004F2CCA" w:rsidRPr="000513C3" w:rsidRDefault="004F2CCA" w:rsidP="004F2CCA">
            <w:pPr>
              <w:numPr>
                <w:ilvl w:val="0"/>
                <w:numId w:val="29"/>
              </w:numPr>
              <w:spacing w:line="200" w:lineRule="exact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som-product-methode:</w:t>
            </w:r>
          </w:p>
          <w:p w14:paraId="407C2DCF" w14:textId="77777777" w:rsidR="004F2CCA" w:rsidRPr="000513C3" w:rsidRDefault="004F2CCA" w:rsidP="004F2CCA">
            <w:pPr>
              <w:spacing w:line="200" w:lineRule="exact"/>
              <w:ind w:left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3620" w:dyaOrig="360" w14:anchorId="6879ED74">
                <v:shape id="_x0000_i1036" type="#_x0000_t75" style="width:180pt;height:15.6pt" o:ole="">
                  <v:imagedata r:id="rId33" o:title=""/>
                </v:shape>
                <o:OLEObject Type="Embed" ProgID="Equation.3" ShapeID="_x0000_i1036" DrawAspect="Content" ObjectID="_1713358935" r:id="rId34"/>
              </w:object>
            </w:r>
          </w:p>
          <w:p w14:paraId="76F62813" w14:textId="77777777" w:rsidR="004F2CCA" w:rsidRPr="000513C3" w:rsidRDefault="004F2CCA" w:rsidP="004F2CCA">
            <w:pPr>
              <w:spacing w:line="200" w:lineRule="exact"/>
              <w:ind w:left="357"/>
              <w:rPr>
                <w:rFonts w:ascii="Arial" w:hAnsi="Arial" w:cs="Arial"/>
                <w:sz w:val="20"/>
                <w:szCs w:val="20"/>
              </w:rPr>
            </w:pPr>
          </w:p>
          <w:p w14:paraId="5C6C64DA" w14:textId="77777777" w:rsidR="004F2CCA" w:rsidRPr="000513C3" w:rsidRDefault="004F2CCA" w:rsidP="004F2CCA">
            <w:pPr>
              <w:numPr>
                <w:ilvl w:val="0"/>
                <w:numId w:val="29"/>
              </w:numPr>
              <w:spacing w:line="200" w:lineRule="exact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kwadraat afsplitsen:</w:t>
            </w:r>
          </w:p>
          <w:p w14:paraId="4565D417" w14:textId="77777777" w:rsidR="004F2CCA" w:rsidRPr="000513C3" w:rsidRDefault="004F2CCA" w:rsidP="004F2CCA">
            <w:pPr>
              <w:spacing w:line="200" w:lineRule="exact"/>
              <w:ind w:left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1160" w:dyaOrig="360" w14:anchorId="28975B80">
                <v:shape id="_x0000_i1037" type="#_x0000_t75" style="width:51.6pt;height:15.6pt" o:ole="">
                  <v:imagedata r:id="rId35" o:title=""/>
                </v:shape>
                <o:OLEObject Type="Embed" ProgID="Equation.3" ShapeID="_x0000_i1037" DrawAspect="Content" ObjectID="_1713358936" r:id="rId36"/>
              </w:object>
            </w:r>
            <w:r w:rsidRPr="000513C3">
              <w:rPr>
                <w:rFonts w:ascii="Arial" w:hAnsi="Arial" w:cs="Arial"/>
                <w:sz w:val="20"/>
                <w:szCs w:val="20"/>
              </w:rPr>
              <w:t xml:space="preserve"> schrijven in de vorm </w:t>
            </w: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1120" w:dyaOrig="360" w14:anchorId="519E079A">
                <v:shape id="_x0000_i1038" type="#_x0000_t75" style="width:51.6pt;height:15.6pt" o:ole="">
                  <v:imagedata r:id="rId37" o:title=""/>
                </v:shape>
                <o:OLEObject Type="Embed" ProgID="Equation.3" ShapeID="_x0000_i1038" DrawAspect="Content" ObjectID="_1713358937" r:id="rId38"/>
              </w:object>
            </w: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6E864879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0513C3">
              <w:rPr>
                <w:rFonts w:ascii="Arial" w:hAnsi="Arial" w:cs="Arial"/>
                <w:sz w:val="20"/>
                <w:szCs w:val="24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68BC5022" w14:textId="49CFD336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4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1B5B0497" w14:textId="04DBB2F9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4"/>
              </w:rPr>
            </w:pPr>
          </w:p>
        </w:tc>
      </w:tr>
      <w:tr w:rsidR="004F2CCA" w:rsidRPr="000513C3" w14:paraId="0E63FAA8" w14:textId="77777777" w:rsidTr="004F2CCA">
        <w:trPr>
          <w:trHeight w:val="474"/>
        </w:trPr>
        <w:tc>
          <w:tcPr>
            <w:tcW w:w="1696" w:type="dxa"/>
            <w:vMerge/>
          </w:tcPr>
          <w:p w14:paraId="6143AED9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7C97950B" w14:textId="77777777" w:rsidR="004F2CCA" w:rsidRPr="000513C3" w:rsidRDefault="004F2CCA" w:rsidP="004F2CCA">
            <w:pPr>
              <w:numPr>
                <w:ilvl w:val="0"/>
                <w:numId w:val="29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5E3DBB82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3C88B179" w14:textId="301CA578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630D402D" w14:textId="7B6DB50C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5D400217" w14:textId="77777777" w:rsidTr="004F2CCA">
        <w:trPr>
          <w:trHeight w:val="474"/>
        </w:trPr>
        <w:tc>
          <w:tcPr>
            <w:tcW w:w="1696" w:type="dxa"/>
            <w:vMerge/>
          </w:tcPr>
          <w:p w14:paraId="2C93BF9F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3B2B0044" w14:textId="77777777" w:rsidR="004F2CCA" w:rsidRPr="000513C3" w:rsidRDefault="004F2CCA" w:rsidP="004F2CCA">
            <w:pPr>
              <w:numPr>
                <w:ilvl w:val="0"/>
                <w:numId w:val="29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7BB611CF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C2775E3" w14:textId="38346AAE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10E2861F" w14:textId="3AC78F36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4A2393E6" w14:textId="77777777" w:rsidTr="004F2CCA">
        <w:trPr>
          <w:trHeight w:val="474"/>
        </w:trPr>
        <w:tc>
          <w:tcPr>
            <w:tcW w:w="1696" w:type="dxa"/>
            <w:vMerge/>
          </w:tcPr>
          <w:p w14:paraId="7B9D1A59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5508BB0C" w14:textId="77777777" w:rsidR="004F2CCA" w:rsidRPr="000513C3" w:rsidRDefault="004F2CCA" w:rsidP="004F2CCA">
            <w:pPr>
              <w:numPr>
                <w:ilvl w:val="0"/>
                <w:numId w:val="29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4AFC98CB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359A14BB" w14:textId="7C36BBF9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731A11A3" w14:textId="14CDDC38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6D0DD96E" w14:textId="77777777" w:rsidTr="004F2CCA">
        <w:trPr>
          <w:trHeight w:val="474"/>
        </w:trPr>
        <w:tc>
          <w:tcPr>
            <w:tcW w:w="1696" w:type="dxa"/>
            <w:vMerge/>
          </w:tcPr>
          <w:p w14:paraId="51EDB7CB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27B0CD66" w14:textId="77777777" w:rsidR="004F2CCA" w:rsidRPr="000513C3" w:rsidRDefault="004F2CCA" w:rsidP="004F2CCA">
            <w:pPr>
              <w:numPr>
                <w:ilvl w:val="0"/>
                <w:numId w:val="29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44C4960D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755A114E" w14:textId="77777777" w:rsidR="004F2CCA" w:rsidRPr="004F2CCA" w:rsidRDefault="004F2CCA" w:rsidP="004F2CCA">
            <w:pPr>
              <w:spacing w:line="240" w:lineRule="auto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1B56D3F3" w14:textId="2C6CDB27" w:rsidR="004F2CCA" w:rsidRPr="00B61DBD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61DBD">
              <w:rPr>
                <w:rFonts w:ascii="Arial" w:hAnsi="Arial" w:cs="Arial"/>
                <w:sz w:val="20"/>
                <w:szCs w:val="20"/>
              </w:rPr>
              <w:t>Zie *)</w:t>
            </w:r>
          </w:p>
        </w:tc>
      </w:tr>
      <w:tr w:rsidR="004F2CCA" w:rsidRPr="000513C3" w14:paraId="21BCAD32" w14:textId="77777777" w:rsidTr="004F2CCA">
        <w:trPr>
          <w:trHeight w:val="454"/>
        </w:trPr>
        <w:tc>
          <w:tcPr>
            <w:tcW w:w="1696" w:type="dxa"/>
            <w:vMerge w:val="restart"/>
            <w:tcBorders>
              <w:top w:val="single" w:sz="4" w:space="0" w:color="auto"/>
            </w:tcBorders>
          </w:tcPr>
          <w:p w14:paraId="475B4E17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D. </w:t>
            </w:r>
          </w:p>
          <w:p w14:paraId="5BBFF297" w14:textId="77777777" w:rsidR="004F2CCA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Machten en logaritmen</w:t>
            </w:r>
          </w:p>
          <w:p w14:paraId="0AF59647" w14:textId="77777777" w:rsidR="004F2CCA" w:rsidRPr="005E3773" w:rsidRDefault="004F2CCA" w:rsidP="004F2C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351EF3" w14:textId="77777777" w:rsidR="004F2CCA" w:rsidRPr="005E3773" w:rsidRDefault="004F2CCA" w:rsidP="004F2C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A4ECB2" w14:textId="77777777" w:rsidR="004F2CCA" w:rsidRPr="005E3773" w:rsidRDefault="004F2CCA" w:rsidP="004F2C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4D353B" w14:textId="77777777" w:rsidR="004F2CCA" w:rsidRPr="005E3773" w:rsidRDefault="004F2CCA" w:rsidP="004F2C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412FAE" w14:textId="77777777" w:rsidR="004F2CCA" w:rsidRPr="005E3773" w:rsidRDefault="004F2CCA" w:rsidP="004F2C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597167" w14:textId="77777777" w:rsidR="004F2CCA" w:rsidRPr="005E3773" w:rsidRDefault="004F2CCA" w:rsidP="004F2C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3C5D4C" w14:textId="77777777" w:rsidR="004F2CCA" w:rsidRPr="005E3773" w:rsidRDefault="004F2CCA" w:rsidP="004F2C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DB9999" w14:textId="77777777" w:rsidR="004F2CCA" w:rsidRPr="005E3773" w:rsidRDefault="004F2CCA" w:rsidP="004F2C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25DFF9" w14:textId="77777777" w:rsidR="004F2CCA" w:rsidRPr="005E3773" w:rsidRDefault="004F2CCA" w:rsidP="004F2C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5C7DBB" w14:textId="77777777" w:rsidR="004F2CCA" w:rsidRPr="005E3773" w:rsidRDefault="004F2CCA" w:rsidP="004F2C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A39809" w14:textId="77777777" w:rsidR="004F2CCA" w:rsidRPr="005E3773" w:rsidRDefault="004F2CCA" w:rsidP="004F2C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892864" w14:textId="77777777" w:rsidR="004F2CCA" w:rsidRPr="005E3773" w:rsidRDefault="004F2CCA" w:rsidP="004F2C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EACECD" w14:textId="77777777" w:rsidR="004F2CCA" w:rsidRPr="005E3773" w:rsidRDefault="004F2CCA" w:rsidP="004F2C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19CFA4" w14:textId="77777777" w:rsidR="004F2CCA" w:rsidRPr="005E3773" w:rsidRDefault="004F2CCA" w:rsidP="004F2C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AFEBF3" w14:textId="77777777" w:rsidR="004F2CCA" w:rsidRPr="005E3773" w:rsidRDefault="004F2CCA" w:rsidP="004F2C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CFAF63" w14:textId="043F83CC" w:rsidR="004F2CCA" w:rsidRPr="005E3773" w:rsidRDefault="004F2CCA" w:rsidP="004F2C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92" w:type="dxa"/>
            <w:vMerge w:val="restart"/>
            <w:tcBorders>
              <w:top w:val="single" w:sz="4" w:space="0" w:color="auto"/>
            </w:tcBorders>
          </w:tcPr>
          <w:p w14:paraId="7E881312" w14:textId="77777777" w:rsidR="004F2CCA" w:rsidRPr="000513C3" w:rsidRDefault="004F2CCA" w:rsidP="004F2CCA">
            <w:pPr>
              <w:numPr>
                <w:ilvl w:val="0"/>
                <w:numId w:val="18"/>
              </w:numPr>
              <w:spacing w:after="120"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lastRenderedPageBreak/>
              <w:t>Getal van Euler</w:t>
            </w:r>
          </w:p>
          <w:p w14:paraId="45509CE3" w14:textId="77777777" w:rsidR="004F2CCA" w:rsidRPr="000513C3" w:rsidRDefault="004F2CCA" w:rsidP="004F2CCA">
            <w:pPr>
              <w:numPr>
                <w:ilvl w:val="0"/>
                <w:numId w:val="18"/>
              </w:numPr>
              <w:spacing w:after="120"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6"/>
                <w:sz w:val="20"/>
                <w:szCs w:val="20"/>
              </w:rPr>
              <w:object w:dxaOrig="1340" w:dyaOrig="320" w14:anchorId="36969170">
                <v:shape id="_x0000_i1039" type="#_x0000_t75" style="width:66.6pt;height:15.6pt" o:ole="">
                  <v:imagedata r:id="rId39" o:title=""/>
                </v:shape>
                <o:OLEObject Type="Embed" ProgID="Equation.3" ShapeID="_x0000_i1039" DrawAspect="Content" ObjectID="_1713358938" r:id="rId40"/>
              </w:object>
            </w:r>
          </w:p>
          <w:p w14:paraId="409F9A57" w14:textId="77777777" w:rsidR="004F2CCA" w:rsidRPr="000513C3" w:rsidRDefault="004F2CCA" w:rsidP="004F2CCA">
            <w:pPr>
              <w:numPr>
                <w:ilvl w:val="0"/>
                <w:numId w:val="18"/>
              </w:numPr>
              <w:spacing w:after="120"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6"/>
                <w:sz w:val="20"/>
                <w:szCs w:val="20"/>
              </w:rPr>
              <w:object w:dxaOrig="1359" w:dyaOrig="320" w14:anchorId="49563E25">
                <v:shape id="_x0000_i1040" type="#_x0000_t75" style="width:66.6pt;height:15.6pt" o:ole="">
                  <v:imagedata r:id="rId41" o:title=""/>
                </v:shape>
                <o:OLEObject Type="Embed" ProgID="Equation.3" ShapeID="_x0000_i1040" DrawAspect="Content" ObjectID="_1713358939" r:id="rId42"/>
              </w:object>
            </w:r>
          </w:p>
          <w:p w14:paraId="45F0C855" w14:textId="77777777" w:rsidR="004F2CCA" w:rsidRPr="000513C3" w:rsidRDefault="004F2CCA" w:rsidP="004F2CCA">
            <w:pPr>
              <w:numPr>
                <w:ilvl w:val="0"/>
                <w:numId w:val="18"/>
              </w:numPr>
              <w:tabs>
                <w:tab w:val="left" w:pos="318"/>
              </w:tabs>
              <w:spacing w:after="120"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1180" w:dyaOrig="360" w14:anchorId="0C9ADDB9">
                <v:shape id="_x0000_i1041" type="#_x0000_t75" style="width:56.4pt;height:15.6pt" o:ole="">
                  <v:imagedata r:id="rId43" o:title=""/>
                </v:shape>
                <o:OLEObject Type="Embed" ProgID="Equation.3" ShapeID="_x0000_i1041" DrawAspect="Content" ObjectID="_1713358940" r:id="rId44"/>
              </w:object>
            </w:r>
          </w:p>
          <w:p w14:paraId="41423EB8" w14:textId="77777777" w:rsidR="004F2CCA" w:rsidRPr="000513C3" w:rsidRDefault="004F2CCA" w:rsidP="004F2CCA">
            <w:pPr>
              <w:numPr>
                <w:ilvl w:val="0"/>
                <w:numId w:val="18"/>
              </w:numPr>
              <w:tabs>
                <w:tab w:val="left" w:pos="318"/>
              </w:tabs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1460" w:dyaOrig="360" w14:anchorId="2C38B23D">
                <v:shape id="_x0000_i1042" type="#_x0000_t75" style="width:1in;height:15.6pt" o:ole="">
                  <v:imagedata r:id="rId45" o:title=""/>
                </v:shape>
                <o:OLEObject Type="Embed" ProgID="Equation.3" ShapeID="_x0000_i1042" DrawAspect="Content" ObjectID="_1713358941" r:id="rId46"/>
              </w:object>
            </w:r>
          </w:p>
          <w:p w14:paraId="256CEA84" w14:textId="77777777" w:rsidR="004F2CCA" w:rsidRPr="000513C3" w:rsidRDefault="004F2CCA" w:rsidP="004F2CCA">
            <w:pPr>
              <w:numPr>
                <w:ilvl w:val="0"/>
                <w:numId w:val="18"/>
              </w:numPr>
              <w:tabs>
                <w:tab w:val="left" w:pos="318"/>
              </w:tabs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24"/>
                <w:sz w:val="20"/>
                <w:szCs w:val="20"/>
              </w:rPr>
              <w:object w:dxaOrig="920" w:dyaOrig="620" w14:anchorId="161A9233">
                <v:shape id="_x0000_i1043" type="#_x0000_t75" style="width:46.8pt;height:30.6pt" o:ole="">
                  <v:imagedata r:id="rId47" o:title=""/>
                </v:shape>
                <o:OLEObject Type="Embed" ProgID="Equation.3" ShapeID="_x0000_i1043" DrawAspect="Content" ObjectID="_1713358942" r:id="rId48"/>
              </w:object>
            </w:r>
          </w:p>
          <w:p w14:paraId="5E6DA357" w14:textId="77777777" w:rsidR="004F2CCA" w:rsidRPr="000513C3" w:rsidRDefault="004F2CCA" w:rsidP="004F2CCA">
            <w:pPr>
              <w:numPr>
                <w:ilvl w:val="0"/>
                <w:numId w:val="18"/>
              </w:numPr>
              <w:tabs>
                <w:tab w:val="left" w:pos="318"/>
              </w:tabs>
              <w:spacing w:after="120"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8"/>
                <w:sz w:val="20"/>
                <w:szCs w:val="20"/>
              </w:rPr>
              <w:object w:dxaOrig="840" w:dyaOrig="400" w14:anchorId="14675F4F">
                <v:shape id="_x0000_i1044" type="#_x0000_t75" style="width:41.4pt;height:20.4pt" o:ole="">
                  <v:imagedata r:id="rId49" o:title=""/>
                </v:shape>
                <o:OLEObject Type="Embed" ProgID="Equation.3" ShapeID="_x0000_i1044" DrawAspect="Content" ObjectID="_1713358943" r:id="rId50"/>
              </w:object>
            </w:r>
          </w:p>
          <w:p w14:paraId="2F203532" w14:textId="77777777" w:rsidR="004F2CCA" w:rsidRPr="000513C3" w:rsidRDefault="004F2CCA" w:rsidP="004F2CCA">
            <w:pPr>
              <w:numPr>
                <w:ilvl w:val="0"/>
                <w:numId w:val="18"/>
              </w:numPr>
              <w:tabs>
                <w:tab w:val="left" w:pos="318"/>
              </w:tabs>
              <w:spacing w:after="120"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2880" w:dyaOrig="360" w14:anchorId="5CC016B0">
                <v:shape id="_x0000_i1045" type="#_x0000_t75" style="width:2in;height:15.6pt" o:ole="">
                  <v:imagedata r:id="rId51" o:title=""/>
                </v:shape>
                <o:OLEObject Type="Embed" ProgID="Equation.3" ShapeID="_x0000_i1045" DrawAspect="Content" ObjectID="_1713358944" r:id="rId52"/>
              </w:object>
            </w:r>
          </w:p>
          <w:p w14:paraId="01A58AEC" w14:textId="77777777" w:rsidR="004F2CCA" w:rsidRPr="000513C3" w:rsidRDefault="004F2CCA" w:rsidP="004F2CCA">
            <w:pPr>
              <w:numPr>
                <w:ilvl w:val="0"/>
                <w:numId w:val="18"/>
              </w:numPr>
              <w:tabs>
                <w:tab w:val="left" w:pos="318"/>
              </w:tabs>
              <w:spacing w:after="120"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2"/>
                <w:sz w:val="20"/>
                <w:szCs w:val="20"/>
              </w:rPr>
              <w:object w:dxaOrig="2640" w:dyaOrig="380" w14:anchorId="50335898">
                <v:shape id="_x0000_i1046" type="#_x0000_t75" style="width:133.2pt;height:20.4pt" o:ole="">
                  <v:imagedata r:id="rId53" o:title=""/>
                </v:shape>
                <o:OLEObject Type="Embed" ProgID="Equation.3" ShapeID="_x0000_i1046" DrawAspect="Content" ObjectID="_1713358945" r:id="rId54"/>
              </w:object>
            </w:r>
          </w:p>
          <w:p w14:paraId="46CF2559" w14:textId="77777777" w:rsidR="004F2CCA" w:rsidRPr="000513C3" w:rsidRDefault="004F2CCA" w:rsidP="004F2CCA">
            <w:pPr>
              <w:numPr>
                <w:ilvl w:val="0"/>
                <w:numId w:val="18"/>
              </w:numPr>
              <w:tabs>
                <w:tab w:val="left" w:pos="318"/>
              </w:tabs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2140" w:dyaOrig="360" w14:anchorId="5CDAA652">
                <v:shape id="_x0000_i1047" type="#_x0000_t75" style="width:108pt;height:15.6pt" o:ole="">
                  <v:imagedata r:id="rId55" o:title=""/>
                </v:shape>
                <o:OLEObject Type="Embed" ProgID="Equation.3" ShapeID="_x0000_i1047" DrawAspect="Content" ObjectID="_1713358946" r:id="rId56"/>
              </w:object>
            </w:r>
          </w:p>
          <w:p w14:paraId="13D8A838" w14:textId="77777777" w:rsidR="004F2CCA" w:rsidRPr="000513C3" w:rsidRDefault="004F2CCA" w:rsidP="004F2CCA">
            <w:pPr>
              <w:numPr>
                <w:ilvl w:val="0"/>
                <w:numId w:val="18"/>
              </w:numPr>
              <w:tabs>
                <w:tab w:val="left" w:pos="318"/>
              </w:tabs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30"/>
                <w:sz w:val="20"/>
                <w:szCs w:val="20"/>
              </w:rPr>
              <w:object w:dxaOrig="1820" w:dyaOrig="720" w14:anchorId="4B2B6F3B">
                <v:shape id="_x0000_i1048" type="#_x0000_t75" style="width:92.4pt;height:36pt" o:ole="">
                  <v:imagedata r:id="rId57" o:title=""/>
                </v:shape>
                <o:OLEObject Type="Embed" ProgID="Equation.3" ShapeID="_x0000_i1048" DrawAspect="Content" ObjectID="_1713358947" r:id="rId58"/>
              </w:object>
            </w:r>
            <w:r w:rsidRPr="000513C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9BA25F6" w14:textId="77777777" w:rsidR="004F2CCA" w:rsidRPr="000513C3" w:rsidRDefault="004F2CCA" w:rsidP="004F2CCA">
            <w:pPr>
              <w:numPr>
                <w:ilvl w:val="0"/>
                <w:numId w:val="18"/>
              </w:numPr>
              <w:tabs>
                <w:tab w:val="left" w:pos="318"/>
              </w:tabs>
              <w:spacing w:after="120"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28"/>
                <w:sz w:val="20"/>
                <w:szCs w:val="20"/>
              </w:rPr>
              <w:object w:dxaOrig="1560" w:dyaOrig="660" w14:anchorId="5C57034C">
                <v:shape id="_x0000_i1049" type="#_x0000_t75" style="width:77.4pt;height:30.6pt" o:ole="">
                  <v:imagedata r:id="rId59" o:title=""/>
                </v:shape>
                <o:OLEObject Type="Embed" ProgID="Equation.3" ShapeID="_x0000_i1049" DrawAspect="Content" ObjectID="_1713358948" r:id="rId60"/>
              </w:object>
            </w:r>
          </w:p>
        </w:tc>
        <w:tc>
          <w:tcPr>
            <w:tcW w:w="575" w:type="dxa"/>
            <w:tcBorders>
              <w:top w:val="single" w:sz="4" w:space="0" w:color="auto"/>
            </w:tcBorders>
            <w:vAlign w:val="center"/>
          </w:tcPr>
          <w:p w14:paraId="754F425A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0513C3">
              <w:rPr>
                <w:rFonts w:ascii="Arial" w:hAnsi="Arial" w:cs="Arial"/>
                <w:sz w:val="20"/>
                <w:szCs w:val="24"/>
              </w:rPr>
              <w:lastRenderedPageBreak/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072D0A84" w14:textId="413A3DC5" w:rsidR="004F2CCA" w:rsidRPr="004F2CCA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65F922E6" w14:textId="598B25AF" w:rsidR="004F2CCA" w:rsidRPr="00B61DBD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4"/>
              </w:rPr>
            </w:pPr>
            <w:r w:rsidRPr="00B61DBD">
              <w:rPr>
                <w:rFonts w:ascii="Arial" w:hAnsi="Arial" w:cs="Arial"/>
                <w:sz w:val="20"/>
                <w:szCs w:val="20"/>
              </w:rPr>
              <w:t>Zie *)</w:t>
            </w:r>
          </w:p>
        </w:tc>
      </w:tr>
      <w:tr w:rsidR="004F2CCA" w:rsidRPr="000513C3" w14:paraId="6D7ECE8F" w14:textId="77777777" w:rsidTr="004F2CCA">
        <w:trPr>
          <w:trHeight w:val="454"/>
        </w:trPr>
        <w:tc>
          <w:tcPr>
            <w:tcW w:w="1696" w:type="dxa"/>
            <w:vMerge/>
          </w:tcPr>
          <w:p w14:paraId="5E4D1042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4D759D8D" w14:textId="77777777" w:rsidR="004F2CCA" w:rsidRPr="000513C3" w:rsidRDefault="004F2CCA" w:rsidP="004F2CCA">
            <w:pPr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vAlign w:val="center"/>
          </w:tcPr>
          <w:p w14:paraId="342A0171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0225217" w14:textId="7517E4E7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6FB42866" w14:textId="7E380C05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4C78F2F5" w14:textId="77777777" w:rsidTr="004F2CCA">
        <w:trPr>
          <w:trHeight w:val="454"/>
        </w:trPr>
        <w:tc>
          <w:tcPr>
            <w:tcW w:w="1696" w:type="dxa"/>
            <w:vMerge/>
          </w:tcPr>
          <w:p w14:paraId="34C72761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573E8F93" w14:textId="77777777" w:rsidR="004F2CCA" w:rsidRPr="000513C3" w:rsidRDefault="004F2CCA" w:rsidP="004F2CCA">
            <w:pPr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vAlign w:val="center"/>
          </w:tcPr>
          <w:p w14:paraId="1616E45B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62622B49" w14:textId="42F96103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6B238382" w14:textId="6A32C913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0DB809DA" w14:textId="77777777" w:rsidTr="004F2CCA">
        <w:trPr>
          <w:trHeight w:val="454"/>
        </w:trPr>
        <w:tc>
          <w:tcPr>
            <w:tcW w:w="1696" w:type="dxa"/>
            <w:vMerge/>
          </w:tcPr>
          <w:p w14:paraId="570D8E06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3E0E6109" w14:textId="77777777" w:rsidR="004F2CCA" w:rsidRPr="000513C3" w:rsidRDefault="004F2CCA" w:rsidP="004F2CCA">
            <w:pPr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vAlign w:val="center"/>
          </w:tcPr>
          <w:p w14:paraId="48AD5C7A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3AA0D571" w14:textId="145CEDC2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47291283" w14:textId="1D1D53B9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4CDB6EC0" w14:textId="77777777" w:rsidTr="004F2CCA">
        <w:trPr>
          <w:trHeight w:val="454"/>
        </w:trPr>
        <w:tc>
          <w:tcPr>
            <w:tcW w:w="1696" w:type="dxa"/>
            <w:vMerge/>
          </w:tcPr>
          <w:p w14:paraId="685EB700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149F6DCB" w14:textId="77777777" w:rsidR="004F2CCA" w:rsidRPr="000513C3" w:rsidRDefault="004F2CCA" w:rsidP="004F2CCA">
            <w:pPr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vAlign w:val="center"/>
          </w:tcPr>
          <w:p w14:paraId="4343C2B6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26020BAE" w14:textId="3FE357F0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3786E3BC" w14:textId="687ECE7E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25B7162A" w14:textId="77777777" w:rsidTr="004F2CCA">
        <w:trPr>
          <w:trHeight w:val="454"/>
        </w:trPr>
        <w:tc>
          <w:tcPr>
            <w:tcW w:w="1696" w:type="dxa"/>
            <w:vMerge/>
          </w:tcPr>
          <w:p w14:paraId="19349238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10DA395A" w14:textId="77777777" w:rsidR="004F2CCA" w:rsidRPr="000513C3" w:rsidRDefault="004F2CCA" w:rsidP="004F2CCA">
            <w:pPr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vAlign w:val="center"/>
          </w:tcPr>
          <w:p w14:paraId="1ED6DE5B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6E28A640" w14:textId="015B366B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287EDB7D" w14:textId="0C17EBE7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71E54949" w14:textId="77777777" w:rsidTr="004F2CCA">
        <w:trPr>
          <w:trHeight w:val="454"/>
        </w:trPr>
        <w:tc>
          <w:tcPr>
            <w:tcW w:w="1696" w:type="dxa"/>
            <w:vMerge/>
          </w:tcPr>
          <w:p w14:paraId="7BDA153B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786D7FAD" w14:textId="77777777" w:rsidR="004F2CCA" w:rsidRPr="000513C3" w:rsidRDefault="004F2CCA" w:rsidP="004F2CCA">
            <w:pPr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vAlign w:val="center"/>
          </w:tcPr>
          <w:p w14:paraId="1BC80ACF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1DFC8D3" w14:textId="1348A049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31284B80" w14:textId="7D6DC64D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1AD10077" w14:textId="77777777" w:rsidTr="004F2CCA">
        <w:trPr>
          <w:trHeight w:val="454"/>
        </w:trPr>
        <w:tc>
          <w:tcPr>
            <w:tcW w:w="1696" w:type="dxa"/>
            <w:vMerge/>
          </w:tcPr>
          <w:p w14:paraId="043962EB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28948C57" w14:textId="77777777" w:rsidR="004F2CCA" w:rsidRPr="000513C3" w:rsidRDefault="004F2CCA" w:rsidP="004F2CCA">
            <w:pPr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vAlign w:val="center"/>
          </w:tcPr>
          <w:p w14:paraId="65D8BD92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531C6108" w14:textId="5A3290C4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02C35643" w14:textId="558AE2AE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62F4D01C" w14:textId="77777777" w:rsidTr="004F2CCA">
        <w:trPr>
          <w:trHeight w:val="454"/>
        </w:trPr>
        <w:tc>
          <w:tcPr>
            <w:tcW w:w="1696" w:type="dxa"/>
            <w:vMerge/>
          </w:tcPr>
          <w:p w14:paraId="5F0B8A95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58D04D32" w14:textId="77777777" w:rsidR="004F2CCA" w:rsidRPr="000513C3" w:rsidRDefault="004F2CCA" w:rsidP="004F2CCA">
            <w:pPr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vAlign w:val="center"/>
          </w:tcPr>
          <w:p w14:paraId="4A2E538D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6942FBA3" w14:textId="6E2B6598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49BC96DF" w14:textId="126E3691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69ECAE56" w14:textId="77777777" w:rsidTr="004F2CCA">
        <w:trPr>
          <w:trHeight w:val="454"/>
        </w:trPr>
        <w:tc>
          <w:tcPr>
            <w:tcW w:w="1696" w:type="dxa"/>
            <w:vMerge/>
          </w:tcPr>
          <w:p w14:paraId="64E0BFF9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1D31B2B0" w14:textId="77777777" w:rsidR="004F2CCA" w:rsidRPr="000513C3" w:rsidRDefault="004F2CCA" w:rsidP="004F2CCA">
            <w:pPr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vAlign w:val="center"/>
          </w:tcPr>
          <w:p w14:paraId="16A0CDC0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2A6621BE" w14:textId="4AC04648" w:rsidR="004F2CCA" w:rsidRP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2B294945" w14:textId="3565ADC9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2703DE01" w14:textId="77777777" w:rsidTr="004F2CCA">
        <w:trPr>
          <w:trHeight w:val="710"/>
        </w:trPr>
        <w:tc>
          <w:tcPr>
            <w:tcW w:w="1696" w:type="dxa"/>
            <w:vMerge/>
          </w:tcPr>
          <w:p w14:paraId="37E90404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014BE114" w14:textId="77777777" w:rsidR="004F2CCA" w:rsidRPr="000513C3" w:rsidRDefault="004F2CCA" w:rsidP="004F2CCA">
            <w:pPr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vAlign w:val="center"/>
          </w:tcPr>
          <w:p w14:paraId="570664A7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70230C5" w14:textId="4ACDE3DC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2A15F279" w14:textId="28ED3868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6BED5725" w14:textId="77777777" w:rsidTr="004F2CCA">
        <w:trPr>
          <w:trHeight w:val="454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14:paraId="5A68A23B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  <w:tcBorders>
              <w:bottom w:val="single" w:sz="4" w:space="0" w:color="auto"/>
            </w:tcBorders>
          </w:tcPr>
          <w:p w14:paraId="7B24916A" w14:textId="77777777" w:rsidR="004F2CCA" w:rsidRPr="000513C3" w:rsidRDefault="004F2CCA" w:rsidP="004F2CCA">
            <w:pPr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tcBorders>
              <w:bottom w:val="single" w:sz="4" w:space="0" w:color="auto"/>
            </w:tcBorders>
            <w:vAlign w:val="center"/>
          </w:tcPr>
          <w:p w14:paraId="44EB837F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393EE9D" w14:textId="050F77CD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0D3601BD" w14:textId="4C8FB4DD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001651E4" w14:textId="77777777" w:rsidTr="004F2CCA">
        <w:trPr>
          <w:trHeight w:val="385"/>
        </w:trPr>
        <w:tc>
          <w:tcPr>
            <w:tcW w:w="1696" w:type="dxa"/>
            <w:vMerge w:val="restart"/>
            <w:tcBorders>
              <w:top w:val="nil"/>
            </w:tcBorders>
          </w:tcPr>
          <w:p w14:paraId="0B351C15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E. </w:t>
            </w:r>
          </w:p>
          <w:p w14:paraId="0F830C00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Goniometrie</w:t>
            </w:r>
          </w:p>
        </w:tc>
        <w:tc>
          <w:tcPr>
            <w:tcW w:w="4892" w:type="dxa"/>
            <w:vMerge w:val="restart"/>
            <w:tcBorders>
              <w:top w:val="nil"/>
            </w:tcBorders>
          </w:tcPr>
          <w:p w14:paraId="31702295" w14:textId="77777777" w:rsidR="004F2CCA" w:rsidRPr="00955C5F" w:rsidRDefault="004F2CCA" w:rsidP="004F2CCA">
            <w:pPr>
              <w:numPr>
                <w:ilvl w:val="0"/>
                <w:numId w:val="39"/>
              </w:numPr>
              <w:tabs>
                <w:tab w:val="left" w:pos="318"/>
              </w:tabs>
              <w:spacing w:after="120" w:line="240" w:lineRule="auto"/>
              <w:ind w:left="318" w:hanging="318"/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955C5F">
              <w:rPr>
                <w:rFonts w:ascii="Arial" w:hAnsi="Arial" w:cs="Arial"/>
                <w:i/>
                <w:sz w:val="20"/>
                <w:szCs w:val="20"/>
              </w:rPr>
              <w:t>sin</w:t>
            </w:r>
            <w:proofErr w:type="spellEnd"/>
            <w:r w:rsidRPr="00955C5F">
              <w:rPr>
                <w:rFonts w:ascii="Arial" w:hAnsi="Arial" w:cs="Arial"/>
                <w:i/>
                <w:sz w:val="20"/>
                <w:szCs w:val="20"/>
              </w:rPr>
              <w:t xml:space="preserve">(-x) = - </w:t>
            </w:r>
            <w:proofErr w:type="spellStart"/>
            <w:r w:rsidRPr="00955C5F">
              <w:rPr>
                <w:rFonts w:ascii="Arial" w:hAnsi="Arial" w:cs="Arial"/>
                <w:i/>
                <w:sz w:val="20"/>
                <w:szCs w:val="20"/>
              </w:rPr>
              <w:t>sin</w:t>
            </w:r>
            <w:proofErr w:type="spellEnd"/>
            <w:r w:rsidRPr="00955C5F">
              <w:rPr>
                <w:rFonts w:ascii="Arial" w:hAnsi="Arial" w:cs="Arial"/>
                <w:i/>
                <w:sz w:val="20"/>
                <w:szCs w:val="20"/>
              </w:rPr>
              <w:t>(x)</w:t>
            </w:r>
          </w:p>
          <w:p w14:paraId="35EB8C04" w14:textId="77777777" w:rsidR="004F2CCA" w:rsidRPr="00955C5F" w:rsidRDefault="004F2CCA" w:rsidP="004F2CCA">
            <w:pPr>
              <w:numPr>
                <w:ilvl w:val="0"/>
                <w:numId w:val="39"/>
              </w:numPr>
              <w:tabs>
                <w:tab w:val="left" w:pos="318"/>
              </w:tabs>
              <w:spacing w:after="120" w:line="240" w:lineRule="auto"/>
              <w:ind w:left="318" w:hanging="318"/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955C5F">
              <w:rPr>
                <w:rFonts w:ascii="Arial" w:hAnsi="Arial" w:cs="Arial"/>
                <w:i/>
                <w:sz w:val="20"/>
                <w:szCs w:val="20"/>
              </w:rPr>
              <w:t>cos</w:t>
            </w:r>
            <w:proofErr w:type="spellEnd"/>
            <w:r w:rsidRPr="00955C5F">
              <w:rPr>
                <w:rFonts w:ascii="Arial" w:hAnsi="Arial" w:cs="Arial"/>
                <w:i/>
                <w:sz w:val="20"/>
                <w:szCs w:val="20"/>
              </w:rPr>
              <w:t xml:space="preserve">(-x) = </w:t>
            </w:r>
            <w:proofErr w:type="spellStart"/>
            <w:r w:rsidRPr="00955C5F">
              <w:rPr>
                <w:rFonts w:ascii="Arial" w:hAnsi="Arial" w:cs="Arial"/>
                <w:i/>
                <w:sz w:val="20"/>
                <w:szCs w:val="20"/>
              </w:rPr>
              <w:t>cos</w:t>
            </w:r>
            <w:proofErr w:type="spellEnd"/>
            <w:r w:rsidRPr="00955C5F">
              <w:rPr>
                <w:rFonts w:ascii="Arial" w:hAnsi="Arial" w:cs="Arial"/>
                <w:i/>
                <w:sz w:val="20"/>
                <w:szCs w:val="20"/>
              </w:rPr>
              <w:t>(x)</w:t>
            </w:r>
          </w:p>
          <w:p w14:paraId="28673FC9" w14:textId="77777777" w:rsidR="004F2CCA" w:rsidRPr="00955C5F" w:rsidRDefault="004F2CCA" w:rsidP="004F2CCA">
            <w:pPr>
              <w:numPr>
                <w:ilvl w:val="0"/>
                <w:numId w:val="39"/>
              </w:numPr>
              <w:tabs>
                <w:tab w:val="left" w:pos="318"/>
              </w:tabs>
              <w:spacing w:after="120" w:line="240" w:lineRule="auto"/>
              <w:ind w:left="318" w:hanging="318"/>
              <w:rPr>
                <w:rFonts w:ascii="Arial" w:hAnsi="Arial" w:cs="Arial"/>
                <w:i/>
                <w:sz w:val="20"/>
                <w:szCs w:val="20"/>
              </w:rPr>
            </w:pPr>
            <w:r w:rsidRPr="00955C5F">
              <w:rPr>
                <w:rFonts w:ascii="Arial" w:hAnsi="Arial" w:cs="Arial"/>
                <w:i/>
                <w:sz w:val="20"/>
                <w:szCs w:val="20"/>
              </w:rPr>
              <w:t>sin</w:t>
            </w:r>
            <w:r w:rsidRPr="00955C5F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2</w:t>
            </w:r>
            <w:r w:rsidRPr="00955C5F">
              <w:rPr>
                <w:rFonts w:ascii="Arial" w:hAnsi="Arial" w:cs="Arial"/>
                <w:i/>
                <w:sz w:val="20"/>
                <w:szCs w:val="20"/>
              </w:rPr>
              <w:t>x + cos</w:t>
            </w:r>
            <w:r w:rsidRPr="00955C5F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2</w:t>
            </w:r>
            <w:r w:rsidRPr="00955C5F">
              <w:rPr>
                <w:rFonts w:ascii="Arial" w:hAnsi="Arial" w:cs="Arial"/>
                <w:i/>
                <w:sz w:val="20"/>
                <w:szCs w:val="20"/>
              </w:rPr>
              <w:t>x = 1</w:t>
            </w:r>
          </w:p>
          <w:p w14:paraId="3504C395" w14:textId="7D5EA280" w:rsidR="004F2CCA" w:rsidRPr="004F2CCA" w:rsidRDefault="004F2CCA" w:rsidP="004F2CCA">
            <w:pPr>
              <w:pStyle w:val="Lijstalinea"/>
              <w:numPr>
                <w:ilvl w:val="0"/>
                <w:numId w:val="39"/>
              </w:numPr>
              <w:tabs>
                <w:tab w:val="left" w:pos="318"/>
              </w:tabs>
              <w:spacing w:after="120" w:line="240" w:lineRule="auto"/>
              <w:ind w:left="0" w:firstLine="0"/>
              <w:rPr>
                <w:rFonts w:ascii="Arial" w:hAnsi="Arial" w:cs="Arial"/>
                <w:i/>
                <w:sz w:val="20"/>
                <w:szCs w:val="20"/>
                <w:lang w:val="es-ES"/>
              </w:rPr>
            </w:pPr>
            <w:r w:rsidRPr="004F2CCA">
              <w:rPr>
                <w:rFonts w:ascii="Arial" w:hAnsi="Arial" w:cs="Arial"/>
                <w:i/>
                <w:sz w:val="20"/>
                <w:szCs w:val="20"/>
                <w:lang w:val="es-ES"/>
              </w:rPr>
              <w:t>sin(x) = cos(½</w:t>
            </w:r>
            <w:r w:rsidRPr="00955C5F">
              <w:rPr>
                <w:rFonts w:ascii="Arial" w:hAnsi="Arial" w:cs="Arial"/>
                <w:i/>
                <w:sz w:val="20"/>
                <w:szCs w:val="20"/>
                <w:lang w:val="en-GB"/>
              </w:rPr>
              <w:t>π</w:t>
            </w:r>
            <w:r w:rsidRPr="004F2CCA">
              <w:rPr>
                <w:rFonts w:ascii="Arial" w:hAnsi="Arial" w:cs="Arial"/>
                <w:i/>
                <w:sz w:val="20"/>
                <w:szCs w:val="20"/>
                <w:lang w:val="es-ES"/>
              </w:rPr>
              <w:t xml:space="preserve"> – x)   cos(x) = sin(½</w:t>
            </w:r>
            <w:r w:rsidRPr="00955C5F">
              <w:rPr>
                <w:rFonts w:ascii="Arial" w:hAnsi="Arial" w:cs="Arial"/>
                <w:i/>
                <w:sz w:val="20"/>
                <w:szCs w:val="20"/>
                <w:lang w:val="en-GB"/>
              </w:rPr>
              <w:t>π</w:t>
            </w:r>
            <w:r w:rsidRPr="004F2CCA">
              <w:rPr>
                <w:rFonts w:ascii="Arial" w:hAnsi="Arial" w:cs="Arial"/>
                <w:i/>
                <w:sz w:val="20"/>
                <w:szCs w:val="20"/>
                <w:lang w:val="es-ES"/>
              </w:rPr>
              <w:t xml:space="preserve"> – x) </w:t>
            </w:r>
          </w:p>
          <w:p w14:paraId="49818E65" w14:textId="77777777" w:rsidR="004F2CCA" w:rsidRPr="004F2CCA" w:rsidRDefault="004F2CCA" w:rsidP="004F2CCA">
            <w:pPr>
              <w:numPr>
                <w:ilvl w:val="0"/>
                <w:numId w:val="39"/>
              </w:numPr>
              <w:tabs>
                <w:tab w:val="left" w:pos="318"/>
              </w:tabs>
              <w:spacing w:after="120" w:line="240" w:lineRule="auto"/>
              <w:ind w:left="318" w:hanging="318"/>
              <w:rPr>
                <w:rFonts w:ascii="Arial" w:hAnsi="Arial" w:cs="Arial"/>
                <w:i/>
                <w:sz w:val="20"/>
                <w:szCs w:val="20"/>
                <w:lang w:val="es-ES"/>
              </w:rPr>
            </w:pPr>
            <w:r w:rsidRPr="004F2CCA">
              <w:rPr>
                <w:rFonts w:ascii="Arial" w:hAnsi="Arial" w:cs="Arial"/>
                <w:i/>
                <w:sz w:val="20"/>
                <w:szCs w:val="20"/>
                <w:lang w:val="es-ES"/>
              </w:rPr>
              <w:t>sin(2 x) = 2 sin(x)cos(x)</w:t>
            </w:r>
          </w:p>
          <w:p w14:paraId="4EB484A4" w14:textId="268B76A7" w:rsidR="004F2CCA" w:rsidRPr="00A163D6" w:rsidRDefault="004F2CCA" w:rsidP="004F2CCA">
            <w:pPr>
              <w:numPr>
                <w:ilvl w:val="0"/>
                <w:numId w:val="39"/>
              </w:numPr>
              <w:tabs>
                <w:tab w:val="left" w:pos="318"/>
              </w:tabs>
              <w:spacing w:after="120" w:line="240" w:lineRule="auto"/>
              <w:ind w:left="318" w:hanging="318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576828">
              <w:rPr>
                <w:rFonts w:ascii="Arial" w:hAnsi="Arial" w:cs="Arial"/>
                <w:i/>
                <w:sz w:val="20"/>
                <w:szCs w:val="20"/>
              </w:rPr>
              <w:t>cos</w:t>
            </w:r>
            <w:proofErr w:type="spellEnd"/>
            <w:r w:rsidRPr="00576828">
              <w:rPr>
                <w:rFonts w:ascii="Arial" w:hAnsi="Arial" w:cs="Arial"/>
                <w:i/>
                <w:sz w:val="20"/>
                <w:szCs w:val="20"/>
              </w:rPr>
              <w:t>(2 x) = 2 cos</w:t>
            </w:r>
            <w:r w:rsidRPr="00576828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2</w:t>
            </w:r>
            <w:r w:rsidRPr="00576828">
              <w:rPr>
                <w:rFonts w:ascii="Arial" w:hAnsi="Arial" w:cs="Arial"/>
                <w:i/>
                <w:sz w:val="20"/>
                <w:szCs w:val="20"/>
              </w:rPr>
              <w:t>(x) – 1</w:t>
            </w:r>
          </w:p>
          <w:p w14:paraId="4F53A089" w14:textId="267567B7" w:rsidR="004F2CCA" w:rsidRPr="00576828" w:rsidRDefault="004F2CCA" w:rsidP="004F2CCA">
            <w:pPr>
              <w:tabs>
                <w:tab w:val="left" w:pos="318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66B9">
              <w:rPr>
                <w:rFonts w:ascii="Arial" w:hAnsi="Arial" w:cs="Arial"/>
                <w:sz w:val="20"/>
                <w:szCs w:val="20"/>
              </w:rPr>
              <w:t>toegevoegd 2021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61CBAC1" w14:textId="4175AA91" w:rsidR="004F2CCA" w:rsidRPr="00C61CE2" w:rsidRDefault="004F2CCA" w:rsidP="004F2CCA">
            <w:pPr>
              <w:pStyle w:val="Lijstalinea"/>
              <w:numPr>
                <w:ilvl w:val="0"/>
                <w:numId w:val="39"/>
              </w:numPr>
              <w:tabs>
                <w:tab w:val="left" w:pos="318"/>
              </w:tabs>
              <w:spacing w:after="120" w:line="240" w:lineRule="auto"/>
              <w:ind w:left="890" w:hanging="890"/>
              <w:contextualSpacing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55C5F">
              <w:rPr>
                <w:rFonts w:ascii="Arial" w:hAnsi="Arial" w:cs="Arial"/>
                <w:i/>
                <w:sz w:val="20"/>
                <w:szCs w:val="20"/>
              </w:rPr>
              <w:t>eenheidscirkel, radialen en graden</w:t>
            </w:r>
          </w:p>
          <w:p w14:paraId="0A408619" w14:textId="067523E0" w:rsidR="004F2CCA" w:rsidRPr="00955C5F" w:rsidRDefault="004F2CCA" w:rsidP="004F2CCA">
            <w:pPr>
              <w:pStyle w:val="Lijstalinea"/>
              <w:numPr>
                <w:ilvl w:val="0"/>
                <w:numId w:val="39"/>
              </w:numPr>
              <w:tabs>
                <w:tab w:val="left" w:pos="318"/>
              </w:tabs>
              <w:spacing w:after="120" w:line="240" w:lineRule="auto"/>
              <w:ind w:hanging="72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55C5F">
              <w:rPr>
                <w:rFonts w:ascii="Arial" w:hAnsi="Arial" w:cs="Arial"/>
                <w:i/>
                <w:sz w:val="20"/>
                <w:szCs w:val="20"/>
              </w:rPr>
              <w:t>tan(-x) = -tan(x)</w:t>
            </w:r>
          </w:p>
        </w:tc>
        <w:tc>
          <w:tcPr>
            <w:tcW w:w="575" w:type="dxa"/>
            <w:tcBorders>
              <w:top w:val="nil"/>
            </w:tcBorders>
            <w:vAlign w:val="center"/>
          </w:tcPr>
          <w:p w14:paraId="6865128B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0513C3">
              <w:rPr>
                <w:rFonts w:ascii="Arial" w:hAnsi="Arial" w:cs="Arial"/>
                <w:sz w:val="20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54661DC2" w14:textId="1924D372" w:rsidR="004F2CCA" w:rsidRPr="00D51B40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6C908A4B" w14:textId="2A0729BB" w:rsidR="004F2CCA" w:rsidRPr="00632EDD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4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1028954A" w14:textId="77777777" w:rsidTr="004F2CCA">
        <w:trPr>
          <w:trHeight w:val="385"/>
        </w:trPr>
        <w:tc>
          <w:tcPr>
            <w:tcW w:w="1696" w:type="dxa"/>
            <w:vMerge/>
          </w:tcPr>
          <w:p w14:paraId="73504801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69E746B3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vAlign w:val="center"/>
          </w:tcPr>
          <w:p w14:paraId="68901DB6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4CD834DD" w14:textId="3FD0BC6B" w:rsidR="004F2CCA" w:rsidRPr="00D51B40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1D70EC5E" w14:textId="472E7A8B" w:rsidR="004F2CCA" w:rsidRPr="00632EDD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4229BD55" w14:textId="77777777" w:rsidTr="004F2CCA">
        <w:trPr>
          <w:trHeight w:val="385"/>
        </w:trPr>
        <w:tc>
          <w:tcPr>
            <w:tcW w:w="1696" w:type="dxa"/>
            <w:vMerge/>
          </w:tcPr>
          <w:p w14:paraId="7FF3E1C4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4A290AA6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vAlign w:val="center"/>
          </w:tcPr>
          <w:p w14:paraId="238A5241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1189EF9D" w14:textId="35554B26" w:rsidR="004F2CCA" w:rsidRPr="00D51B40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3BA039E" w14:textId="7E31F4E6" w:rsidR="004F2CCA" w:rsidRPr="00632EDD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6415FB5B" w14:textId="77777777" w:rsidTr="004F2CCA">
        <w:trPr>
          <w:trHeight w:val="385"/>
        </w:trPr>
        <w:tc>
          <w:tcPr>
            <w:tcW w:w="1696" w:type="dxa"/>
            <w:vMerge/>
          </w:tcPr>
          <w:p w14:paraId="56514650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07033C24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vAlign w:val="center"/>
          </w:tcPr>
          <w:p w14:paraId="2226D2B9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22A7A0BC" w14:textId="7B403720" w:rsidR="004F2CCA" w:rsidRPr="00D51B40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13CE155B" w14:textId="0FD2F8E7" w:rsidR="004F2CCA" w:rsidRPr="00632EDD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764458A4" w14:textId="77777777" w:rsidTr="004F2CCA">
        <w:trPr>
          <w:trHeight w:val="385"/>
        </w:trPr>
        <w:tc>
          <w:tcPr>
            <w:tcW w:w="1696" w:type="dxa"/>
            <w:vMerge/>
          </w:tcPr>
          <w:p w14:paraId="3A58ADD9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771224DC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vAlign w:val="center"/>
          </w:tcPr>
          <w:p w14:paraId="0E1D139F" w14:textId="40BD6FA3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6F7AA8A4" w14:textId="1DDA1638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4FA489B9" w14:textId="49CC111D" w:rsidR="004F2CCA" w:rsidRPr="00B61DBD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61DBD">
              <w:rPr>
                <w:rFonts w:ascii="Arial" w:hAnsi="Arial" w:cs="Arial"/>
                <w:sz w:val="20"/>
                <w:szCs w:val="20"/>
              </w:rPr>
              <w:t>Zie *)</w:t>
            </w:r>
          </w:p>
        </w:tc>
      </w:tr>
      <w:tr w:rsidR="004F2CCA" w:rsidRPr="000513C3" w14:paraId="48975A7A" w14:textId="77777777" w:rsidTr="004F2CCA">
        <w:trPr>
          <w:trHeight w:val="385"/>
        </w:trPr>
        <w:tc>
          <w:tcPr>
            <w:tcW w:w="1696" w:type="dxa"/>
            <w:vMerge/>
          </w:tcPr>
          <w:p w14:paraId="08A27D45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5CAC7BDC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vAlign w:val="center"/>
          </w:tcPr>
          <w:p w14:paraId="60187ED0" w14:textId="1250B661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7FC191F6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40098746" w14:textId="7E40AD99" w:rsidR="004F2CCA" w:rsidRPr="00B61DBD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61DBD">
              <w:rPr>
                <w:rFonts w:ascii="Arial" w:hAnsi="Arial" w:cs="Arial"/>
                <w:sz w:val="20"/>
                <w:szCs w:val="20"/>
              </w:rPr>
              <w:t>Zie *)</w:t>
            </w:r>
          </w:p>
        </w:tc>
      </w:tr>
      <w:tr w:rsidR="004F2CCA" w:rsidRPr="000513C3" w14:paraId="6040410B" w14:textId="77777777" w:rsidTr="004F2CCA">
        <w:trPr>
          <w:trHeight w:val="385"/>
        </w:trPr>
        <w:tc>
          <w:tcPr>
            <w:tcW w:w="1696" w:type="dxa"/>
            <w:vMerge/>
          </w:tcPr>
          <w:p w14:paraId="370994FF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05A5D993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tcBorders>
              <w:bottom w:val="single" w:sz="4" w:space="0" w:color="auto"/>
            </w:tcBorders>
            <w:vAlign w:val="center"/>
          </w:tcPr>
          <w:p w14:paraId="46989533" w14:textId="37E46DE5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428CF2D0" w14:textId="529330A5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344BEFEE" w14:textId="2EA952BF" w:rsid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1C68B2FA" w14:textId="77777777" w:rsidTr="004F2CCA">
        <w:trPr>
          <w:trHeight w:val="385"/>
        </w:trPr>
        <w:tc>
          <w:tcPr>
            <w:tcW w:w="1696" w:type="dxa"/>
            <w:vMerge/>
          </w:tcPr>
          <w:p w14:paraId="1ADD8E79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40AF7506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tcBorders>
              <w:bottom w:val="single" w:sz="4" w:space="0" w:color="auto"/>
            </w:tcBorders>
            <w:vAlign w:val="center"/>
          </w:tcPr>
          <w:p w14:paraId="26294DF2" w14:textId="5158B63E" w:rsid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394A7C50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98FCAEC" w14:textId="6464CCE9" w:rsidR="004F2CCA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1DC014F6" w14:textId="77777777" w:rsidTr="004F2CCA">
        <w:trPr>
          <w:trHeight w:val="407"/>
        </w:trPr>
        <w:tc>
          <w:tcPr>
            <w:tcW w:w="1696" w:type="dxa"/>
            <w:vMerge w:val="restart"/>
          </w:tcPr>
          <w:p w14:paraId="1C0C3D0F" w14:textId="53331A45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F. 'Herleidingen' uitvoeren</w:t>
            </w:r>
            <w:r w:rsidRPr="000513C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0513C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aan de hand van de elementen genoemd bij A </w:t>
            </w:r>
            <w:r w:rsidRPr="00955C5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– D </w:t>
            </w:r>
          </w:p>
        </w:tc>
        <w:tc>
          <w:tcPr>
            <w:tcW w:w="4892" w:type="dxa"/>
            <w:vMerge w:val="restart"/>
          </w:tcPr>
          <w:p w14:paraId="1C8F17CE" w14:textId="77777777" w:rsidR="004F2CCA" w:rsidRPr="000513C3" w:rsidRDefault="004F2CCA" w:rsidP="004F2CCA">
            <w:pPr>
              <w:numPr>
                <w:ilvl w:val="0"/>
                <w:numId w:val="40"/>
              </w:numPr>
              <w:tabs>
                <w:tab w:val="num" w:pos="318"/>
              </w:tabs>
              <w:spacing w:after="120"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via substitutie van getallen</w:t>
            </w:r>
          </w:p>
          <w:p w14:paraId="38910BE2" w14:textId="77777777" w:rsidR="004F2CCA" w:rsidRPr="000513C3" w:rsidRDefault="004F2CCA" w:rsidP="004F2CCA">
            <w:pPr>
              <w:numPr>
                <w:ilvl w:val="0"/>
                <w:numId w:val="40"/>
              </w:numPr>
              <w:tabs>
                <w:tab w:val="num" w:pos="318"/>
              </w:tabs>
              <w:spacing w:after="120"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via substitutie van expressies</w:t>
            </w:r>
          </w:p>
          <w:p w14:paraId="2F81B2F9" w14:textId="77777777" w:rsidR="004F2CCA" w:rsidRPr="000513C3" w:rsidRDefault="004F2CCA" w:rsidP="004F2CCA">
            <w:pPr>
              <w:numPr>
                <w:ilvl w:val="0"/>
                <w:numId w:val="40"/>
              </w:numPr>
              <w:tabs>
                <w:tab w:val="num" w:pos="318"/>
              </w:tabs>
              <w:spacing w:after="120"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via het omwerken van formules</w:t>
            </w: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1DBBB414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0513C3">
              <w:rPr>
                <w:rFonts w:ascii="Arial" w:hAnsi="Arial" w:cs="Arial"/>
                <w:sz w:val="20"/>
                <w:szCs w:val="24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500AF918" w14:textId="6D6BD4C6" w:rsidR="004F2CCA" w:rsidRPr="00126F3C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FF0000"/>
                <w:sz w:val="20"/>
                <w:szCs w:val="24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5002FD66" w14:textId="10493163" w:rsidR="004F2CCA" w:rsidRPr="000E60A2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FF0000"/>
                <w:sz w:val="20"/>
                <w:szCs w:val="24"/>
                <w:highlight w:val="yellow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3723B682" w14:textId="77777777" w:rsidTr="004F2CCA">
        <w:trPr>
          <w:trHeight w:val="407"/>
        </w:trPr>
        <w:tc>
          <w:tcPr>
            <w:tcW w:w="1696" w:type="dxa"/>
            <w:vMerge/>
          </w:tcPr>
          <w:p w14:paraId="6CF0F236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72890171" w14:textId="77777777" w:rsidR="004F2CCA" w:rsidRPr="000513C3" w:rsidRDefault="004F2CCA" w:rsidP="004F2CCA">
            <w:pPr>
              <w:numPr>
                <w:ilvl w:val="0"/>
                <w:numId w:val="17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0D0947C3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26CE722A" w14:textId="5DFA9722" w:rsidR="004F2CCA" w:rsidRPr="00126F3C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58FE843B" w14:textId="29142D85" w:rsidR="004F2CCA" w:rsidRPr="000E60A2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7EE52AE1" w14:textId="77777777" w:rsidTr="004F2CCA">
        <w:trPr>
          <w:trHeight w:val="408"/>
        </w:trPr>
        <w:tc>
          <w:tcPr>
            <w:tcW w:w="1696" w:type="dxa"/>
            <w:vMerge/>
          </w:tcPr>
          <w:p w14:paraId="701D625B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325321B0" w14:textId="77777777" w:rsidR="004F2CCA" w:rsidRPr="000513C3" w:rsidRDefault="004F2CCA" w:rsidP="004F2CCA">
            <w:pPr>
              <w:numPr>
                <w:ilvl w:val="0"/>
                <w:numId w:val="17"/>
              </w:numPr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3A4034AE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A1B7DDB" w14:textId="04E76E42" w:rsidR="004F2CCA" w:rsidRPr="00126F3C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1BB80D5B" w14:textId="0CD07AC4" w:rsidR="004F2CCA" w:rsidRPr="000E60A2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3C0CBCDB" w14:textId="77777777" w:rsidTr="004F2CCA">
        <w:trPr>
          <w:trHeight w:val="482"/>
        </w:trPr>
        <w:tc>
          <w:tcPr>
            <w:tcW w:w="1696" w:type="dxa"/>
            <w:vMerge w:val="restart"/>
          </w:tcPr>
          <w:p w14:paraId="38AAFD3D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G. </w:t>
            </w:r>
          </w:p>
          <w:p w14:paraId="12C1DE9C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Vergelijkingen oplossen </w:t>
            </w:r>
            <w:r w:rsidRPr="000513C3">
              <w:rPr>
                <w:rFonts w:ascii="Arial" w:hAnsi="Arial" w:cs="Arial"/>
                <w:b/>
                <w:bCs/>
                <w:sz w:val="16"/>
                <w:szCs w:val="16"/>
              </w:rPr>
              <w:t>met behulp van algemene vormen</w:t>
            </w:r>
          </w:p>
        </w:tc>
        <w:tc>
          <w:tcPr>
            <w:tcW w:w="4892" w:type="dxa"/>
            <w:vMerge w:val="restart"/>
          </w:tcPr>
          <w:p w14:paraId="3285CB28" w14:textId="77777777" w:rsidR="004F2CCA" w:rsidRPr="000513C3" w:rsidRDefault="004F2CCA" w:rsidP="004F2CCA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20"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  <w:lang w:val="en-GB"/>
              </w:rPr>
              <w:object w:dxaOrig="2659" w:dyaOrig="320" w14:anchorId="112664C9">
                <v:shape id="_x0000_i1050" type="#_x0000_t75" style="width:133.2pt;height:15.6pt" o:ole="">
                  <v:imagedata r:id="rId61" o:title=""/>
                </v:shape>
                <o:OLEObject Type="Embed" ProgID="Equation.3" ShapeID="_x0000_i1050" DrawAspect="Content" ObjectID="_1713358949" r:id="rId62"/>
              </w:object>
            </w:r>
          </w:p>
          <w:p w14:paraId="51CF981E" w14:textId="77777777" w:rsidR="004F2CCA" w:rsidRPr="000513C3" w:rsidRDefault="004F2CCA" w:rsidP="004F2CCA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20" w:line="240" w:lineRule="auto"/>
              <w:ind w:left="318" w:hanging="318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  <w:lang w:val="en-GB"/>
              </w:rPr>
              <w:object w:dxaOrig="3040" w:dyaOrig="320" w14:anchorId="08F53543">
                <v:shape id="_x0000_i1051" type="#_x0000_t75" style="width:154.2pt;height:15.6pt" o:ole="">
                  <v:imagedata r:id="rId63" o:title=""/>
                </v:shape>
                <o:OLEObject Type="Embed" ProgID="Equation.3" ShapeID="_x0000_i1051" DrawAspect="Content" ObjectID="_1713358950" r:id="rId64"/>
              </w:object>
            </w:r>
          </w:p>
          <w:p w14:paraId="240BA7E4" w14:textId="77777777" w:rsidR="004F2CCA" w:rsidRPr="000513C3" w:rsidRDefault="004F2CCA" w:rsidP="004F2CCA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40" w:lineRule="auto"/>
              <w:ind w:left="318" w:hanging="318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2780" w:dyaOrig="320" w14:anchorId="4208EE55">
                <v:shape id="_x0000_i1052" type="#_x0000_t75" style="width:138.6pt;height:15.6pt" o:ole="">
                  <v:imagedata r:id="rId65" o:title=""/>
                </v:shape>
                <o:OLEObject Type="Embed" ProgID="Equation.3" ShapeID="_x0000_i1052" DrawAspect="Content" ObjectID="_1713358951" r:id="rId66"/>
              </w:object>
            </w:r>
          </w:p>
          <w:p w14:paraId="6E34AC5E" w14:textId="77777777" w:rsidR="004F2CCA" w:rsidRPr="000513C3" w:rsidRDefault="004F2CCA" w:rsidP="004F2CCA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40" w:lineRule="auto"/>
              <w:ind w:left="318" w:hanging="318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513C3">
              <w:rPr>
                <w:rFonts w:ascii="Arial" w:hAnsi="Arial" w:cs="Arial"/>
                <w:position w:val="-22"/>
                <w:sz w:val="20"/>
                <w:szCs w:val="20"/>
                <w:lang w:val="en-GB"/>
              </w:rPr>
              <w:object w:dxaOrig="2799" w:dyaOrig="580" w14:anchorId="6BAC060C">
                <v:shape id="_x0000_i1053" type="#_x0000_t75" style="width:2in;height:30.6pt" o:ole="">
                  <v:imagedata r:id="rId67" o:title=""/>
                </v:shape>
                <o:OLEObject Type="Embed" ProgID="Equation.3" ShapeID="_x0000_i1053" DrawAspect="Content" ObjectID="_1713358952" r:id="rId68"/>
              </w:object>
            </w:r>
          </w:p>
          <w:p w14:paraId="75C58A7B" w14:textId="77777777" w:rsidR="004F2CCA" w:rsidRPr="000513C3" w:rsidRDefault="004F2CCA" w:rsidP="004F2CCA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40" w:lineRule="auto"/>
              <w:ind w:left="318" w:hanging="318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513C3">
              <w:rPr>
                <w:rFonts w:ascii="Arial" w:hAnsi="Arial" w:cs="Arial"/>
                <w:position w:val="-22"/>
                <w:sz w:val="20"/>
                <w:szCs w:val="20"/>
                <w:lang w:val="en-GB"/>
              </w:rPr>
              <w:object w:dxaOrig="3340" w:dyaOrig="580" w14:anchorId="4170EC07">
                <v:shape id="_x0000_i1054" type="#_x0000_t75" style="width:174.6pt;height:30.6pt" o:ole="">
                  <v:imagedata r:id="rId69" o:title=""/>
                </v:shape>
                <o:OLEObject Type="Embed" ProgID="Equation.3" ShapeID="_x0000_i1054" DrawAspect="Content" ObjectID="_1713358953" r:id="rId70"/>
              </w:object>
            </w:r>
          </w:p>
          <w:p w14:paraId="365E8619" w14:textId="77777777" w:rsidR="004F2CCA" w:rsidRPr="000513C3" w:rsidRDefault="004F2CCA" w:rsidP="004F2CCA">
            <w:pPr>
              <w:numPr>
                <w:ilvl w:val="0"/>
                <w:numId w:val="17"/>
              </w:numPr>
              <w:spacing w:after="120" w:line="240" w:lineRule="auto"/>
              <w:ind w:left="318" w:hanging="318"/>
              <w:rPr>
                <w:rFonts w:ascii="Arial" w:hAnsi="Arial" w:cs="Arial"/>
                <w:iCs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6"/>
                <w:sz w:val="20"/>
                <w:szCs w:val="20"/>
              </w:rPr>
              <w:object w:dxaOrig="2820" w:dyaOrig="340" w14:anchorId="241B9127">
                <v:shape id="_x0000_i1055" type="#_x0000_t75" style="width:2in;height:15.6pt" o:ole="">
                  <v:imagedata r:id="rId71" o:title=""/>
                </v:shape>
                <o:OLEObject Type="Embed" ProgID="Equation.DSMT4" ShapeID="_x0000_i1055" DrawAspect="Content" ObjectID="_1713358954" r:id="rId72"/>
              </w:object>
            </w:r>
          </w:p>
          <w:p w14:paraId="634B38D5" w14:textId="77777777" w:rsidR="004F2CCA" w:rsidRPr="000513C3" w:rsidRDefault="004F2CCA" w:rsidP="004F2CCA">
            <w:pPr>
              <w:numPr>
                <w:ilvl w:val="0"/>
                <w:numId w:val="17"/>
              </w:numPr>
              <w:spacing w:after="120" w:line="240" w:lineRule="auto"/>
              <w:ind w:left="318" w:hanging="318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6"/>
                <w:sz w:val="20"/>
                <w:szCs w:val="20"/>
              </w:rPr>
              <w:object w:dxaOrig="1800" w:dyaOrig="340" w14:anchorId="509C3905">
                <v:shape id="_x0000_i1056" type="#_x0000_t75" style="width:87.6pt;height:15.6pt" o:ole="">
                  <v:imagedata r:id="rId73" o:title=""/>
                </v:shape>
                <o:OLEObject Type="Embed" ProgID="Equation.3" ShapeID="_x0000_i1056" DrawAspect="Content" ObjectID="_1713358955" r:id="rId74"/>
              </w:object>
            </w: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57D035B8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0D2B9842" w14:textId="2B5F3BE5" w:rsidR="004F2CCA" w:rsidRPr="00D51B40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5C7CD538" w14:textId="255969D0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393FE08C" w14:textId="77777777" w:rsidTr="004F2CCA">
        <w:trPr>
          <w:trHeight w:val="482"/>
        </w:trPr>
        <w:tc>
          <w:tcPr>
            <w:tcW w:w="1696" w:type="dxa"/>
            <w:vMerge/>
          </w:tcPr>
          <w:p w14:paraId="4FB5EC88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1140087B" w14:textId="77777777" w:rsidR="004F2CCA" w:rsidRPr="000513C3" w:rsidRDefault="004F2CCA" w:rsidP="004F2CCA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60921FD0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105500ED" w14:textId="253822FE" w:rsidR="004F2CCA" w:rsidRPr="00D51B40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281142E4" w14:textId="2CAAE475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7A854B80" w14:textId="77777777" w:rsidTr="004F2CCA">
        <w:trPr>
          <w:trHeight w:val="482"/>
        </w:trPr>
        <w:tc>
          <w:tcPr>
            <w:tcW w:w="1696" w:type="dxa"/>
            <w:vMerge/>
          </w:tcPr>
          <w:p w14:paraId="62962BC8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361A7817" w14:textId="77777777" w:rsidR="004F2CCA" w:rsidRPr="000513C3" w:rsidRDefault="004F2CCA" w:rsidP="004F2CCA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307DDB6E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6ABC5B3D" w14:textId="19E772ED" w:rsidR="004F2CCA" w:rsidRPr="00D51B40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57051F0E" w14:textId="4E7BB34C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4CFE5D5A" w14:textId="77777777" w:rsidTr="004F2CCA">
        <w:trPr>
          <w:trHeight w:val="482"/>
        </w:trPr>
        <w:tc>
          <w:tcPr>
            <w:tcW w:w="1696" w:type="dxa"/>
            <w:vMerge/>
          </w:tcPr>
          <w:p w14:paraId="66AE7186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4D45FD9E" w14:textId="77777777" w:rsidR="004F2CCA" w:rsidRPr="000513C3" w:rsidRDefault="004F2CCA" w:rsidP="004F2CCA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111F6B5F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32658C6E" w14:textId="20E97F93" w:rsidR="004F2CCA" w:rsidRPr="00D51B40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7CC92E33" w14:textId="0D126C80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0BEF86DC" w14:textId="77777777" w:rsidTr="004F2CCA">
        <w:trPr>
          <w:trHeight w:val="482"/>
        </w:trPr>
        <w:tc>
          <w:tcPr>
            <w:tcW w:w="1696" w:type="dxa"/>
            <w:vMerge/>
          </w:tcPr>
          <w:p w14:paraId="5550253A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7EB1129C" w14:textId="77777777" w:rsidR="004F2CCA" w:rsidRPr="000513C3" w:rsidRDefault="004F2CCA" w:rsidP="004F2CCA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6A23E421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1806382C" w14:textId="466CF414" w:rsidR="004F2CCA" w:rsidRPr="00D51B40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41A5AD20" w14:textId="25BE2AB2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7392BF50" w14:textId="77777777" w:rsidTr="004F2CCA">
        <w:trPr>
          <w:trHeight w:val="482"/>
        </w:trPr>
        <w:tc>
          <w:tcPr>
            <w:tcW w:w="1696" w:type="dxa"/>
            <w:vMerge/>
          </w:tcPr>
          <w:p w14:paraId="7F155E6A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71D4070F" w14:textId="77777777" w:rsidR="004F2CCA" w:rsidRPr="000513C3" w:rsidRDefault="004F2CCA" w:rsidP="004F2CCA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E1FC2B5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5DB4A919" w14:textId="7626FADE" w:rsidR="004F2CCA" w:rsidRPr="00D51B40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76C80C74" w14:textId="32521E50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02217BD4" w14:textId="77777777" w:rsidTr="004F2CCA">
        <w:trPr>
          <w:trHeight w:val="482"/>
        </w:trPr>
        <w:tc>
          <w:tcPr>
            <w:tcW w:w="1696" w:type="dxa"/>
            <w:vMerge/>
          </w:tcPr>
          <w:p w14:paraId="5FC265F5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3FCE589F" w14:textId="77777777" w:rsidR="004F2CCA" w:rsidRPr="000513C3" w:rsidRDefault="004F2CCA" w:rsidP="004F2CCA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6A2AA5D3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C0C617A" w14:textId="0DC5F230" w:rsidR="004F2CCA" w:rsidRPr="00D51B40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020482FB" w14:textId="2822B562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5E446BD4" w14:textId="77777777" w:rsidTr="004F2CCA">
        <w:trPr>
          <w:trHeight w:val="616"/>
        </w:trPr>
        <w:tc>
          <w:tcPr>
            <w:tcW w:w="1696" w:type="dxa"/>
            <w:vMerge w:val="restart"/>
          </w:tcPr>
          <w:p w14:paraId="599820AD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H. </w:t>
            </w:r>
          </w:p>
          <w:p w14:paraId="3C2A6136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Vergelijkingen oplossen </w:t>
            </w:r>
            <w:r w:rsidRPr="000513C3">
              <w:rPr>
                <w:rFonts w:ascii="Arial" w:hAnsi="Arial" w:cs="Arial"/>
                <w:b/>
                <w:bCs/>
                <w:sz w:val="16"/>
                <w:szCs w:val="16"/>
              </w:rPr>
              <w:t>met behulp van standaardfuncties en transformaties</w:t>
            </w:r>
          </w:p>
        </w:tc>
        <w:tc>
          <w:tcPr>
            <w:tcW w:w="4892" w:type="dxa"/>
            <w:vMerge w:val="restart"/>
          </w:tcPr>
          <w:p w14:paraId="40E03B0B" w14:textId="77777777" w:rsidR="004F2CCA" w:rsidRPr="000513C3" w:rsidRDefault="004F2CCA" w:rsidP="004F2CCA">
            <w:pPr>
              <w:numPr>
                <w:ilvl w:val="0"/>
                <w:numId w:val="2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240" w:line="240" w:lineRule="auto"/>
              <w:ind w:left="318" w:hanging="318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  <w:lang w:val="pt-BR"/>
              </w:rPr>
              <w:object w:dxaOrig="1719" w:dyaOrig="320" w14:anchorId="144442F8">
                <v:shape id="_x0000_i1057" type="#_x0000_t75" style="width:87.6pt;height:15.6pt" o:ole="">
                  <v:imagedata r:id="rId75" o:title=""/>
                </v:shape>
                <o:OLEObject Type="Embed" ProgID="Equation.DSMT4" ShapeID="_x0000_i1057" DrawAspect="Content" ObjectID="_1713358956" r:id="rId76"/>
              </w:object>
            </w:r>
          </w:p>
          <w:p w14:paraId="7545FA72" w14:textId="77777777" w:rsidR="004F2CCA" w:rsidRPr="000513C3" w:rsidRDefault="004F2CCA" w:rsidP="004F2CCA">
            <w:pPr>
              <w:numPr>
                <w:ilvl w:val="0"/>
                <w:numId w:val="2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240" w:line="240" w:lineRule="auto"/>
              <w:ind w:left="318" w:hanging="318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  <w:lang w:val="pt-BR"/>
              </w:rPr>
              <w:object w:dxaOrig="1320" w:dyaOrig="320" w14:anchorId="19C9E8E1">
                <v:shape id="_x0000_i1058" type="#_x0000_t75" style="width:66.6pt;height:15.6pt" o:ole="">
                  <v:imagedata r:id="rId77" o:title=""/>
                </v:shape>
                <o:OLEObject Type="Embed" ProgID="Equation.DSMT4" ShapeID="_x0000_i1058" DrawAspect="Content" ObjectID="_1713358957" r:id="rId78"/>
              </w:object>
            </w: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18A5E55F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513C3">
              <w:rPr>
                <w:rFonts w:ascii="Arial" w:hAnsi="Arial" w:cs="Arial"/>
                <w:sz w:val="20"/>
                <w:szCs w:val="20"/>
                <w:lang w:val="pt-BR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1B146A75" w14:textId="45C13238" w:rsidR="004F2CCA" w:rsidRPr="00D51B40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12"/>
                <w:szCs w:val="12"/>
                <w:lang w:val="pt-BR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944C4F2" w14:textId="48C6A0E9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18"/>
                <w:szCs w:val="18"/>
                <w:lang w:val="pt-BR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69691FE6" w14:textId="77777777" w:rsidTr="004F2CCA">
        <w:trPr>
          <w:trHeight w:val="616"/>
        </w:trPr>
        <w:tc>
          <w:tcPr>
            <w:tcW w:w="1696" w:type="dxa"/>
            <w:vMerge/>
          </w:tcPr>
          <w:p w14:paraId="01E97DDC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758E0C3A" w14:textId="77777777" w:rsidR="004F2CCA" w:rsidRPr="000513C3" w:rsidRDefault="004F2CCA" w:rsidP="004F2CCA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line="240" w:lineRule="auto"/>
              <w:ind w:left="357" w:hanging="357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65780CD3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513C3">
              <w:rPr>
                <w:rFonts w:ascii="Arial" w:hAnsi="Arial" w:cs="Arial"/>
                <w:sz w:val="20"/>
                <w:szCs w:val="20"/>
                <w:lang w:val="pt-BR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03505BA8" w14:textId="39D1BAE1" w:rsidR="004F2CCA" w:rsidRPr="00D51B40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  <w:lang w:val="pt-BR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3CD8EF82" w14:textId="38DBBFF9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  <w:lang w:val="pt-BR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50468C71" w14:textId="77777777" w:rsidTr="004F2CCA">
        <w:trPr>
          <w:trHeight w:val="502"/>
        </w:trPr>
        <w:tc>
          <w:tcPr>
            <w:tcW w:w="1696" w:type="dxa"/>
            <w:vMerge w:val="restart"/>
          </w:tcPr>
          <w:p w14:paraId="00F9AAF4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I. </w:t>
            </w:r>
          </w:p>
          <w:p w14:paraId="051FF171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Vergelijkingen oplossen via algoritmen</w:t>
            </w:r>
          </w:p>
        </w:tc>
        <w:tc>
          <w:tcPr>
            <w:tcW w:w="4892" w:type="dxa"/>
            <w:vMerge w:val="restart"/>
          </w:tcPr>
          <w:p w14:paraId="357E2244" w14:textId="77777777" w:rsidR="004F2CCA" w:rsidRPr="000513C3" w:rsidRDefault="004F2CCA" w:rsidP="004F2CCA">
            <w:pPr>
              <w:numPr>
                <w:ilvl w:val="0"/>
                <w:numId w:val="41"/>
              </w:numPr>
              <w:tabs>
                <w:tab w:val="num" w:pos="318"/>
              </w:tabs>
              <w:spacing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eerstegraadsvergelijkingen</w:t>
            </w:r>
          </w:p>
          <w:p w14:paraId="42F5621A" w14:textId="77777777" w:rsidR="004F2CCA" w:rsidRPr="000513C3" w:rsidRDefault="004F2CCA" w:rsidP="004F2CCA">
            <w:pPr>
              <w:spacing w:line="240" w:lineRule="auto"/>
              <w:ind w:left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2"/>
                <w:sz w:val="20"/>
                <w:szCs w:val="20"/>
              </w:rPr>
              <w:object w:dxaOrig="2020" w:dyaOrig="360" w14:anchorId="71F7CFD5">
                <v:shape id="_x0000_i1059" type="#_x0000_t75" style="width:102.6pt;height:15.6pt" o:ole="">
                  <v:imagedata r:id="rId79" o:title=""/>
                </v:shape>
                <o:OLEObject Type="Embed" ProgID="Equation.3" ShapeID="_x0000_i1059" DrawAspect="Content" ObjectID="_1713358958" r:id="rId80"/>
              </w:object>
            </w:r>
          </w:p>
          <w:p w14:paraId="5AC16067" w14:textId="77777777" w:rsidR="004F2CCA" w:rsidRPr="000513C3" w:rsidRDefault="004F2CCA" w:rsidP="004F2CCA">
            <w:pPr>
              <w:numPr>
                <w:ilvl w:val="0"/>
                <w:numId w:val="41"/>
              </w:numPr>
              <w:tabs>
                <w:tab w:val="num" w:pos="318"/>
              </w:tabs>
              <w:spacing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tweedegraadsvergelijkingen, abc-formule</w:t>
            </w:r>
          </w:p>
          <w:p w14:paraId="479C2AE8" w14:textId="77777777" w:rsidR="004F2CCA" w:rsidRPr="000513C3" w:rsidRDefault="004F2CCA" w:rsidP="004F2CCA">
            <w:pPr>
              <w:spacing w:line="240" w:lineRule="auto"/>
              <w:ind w:left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30"/>
                <w:sz w:val="20"/>
                <w:szCs w:val="20"/>
              </w:rPr>
              <w:object w:dxaOrig="3980" w:dyaOrig="780" w14:anchorId="4AED2540">
                <v:shape id="_x0000_i1060" type="#_x0000_t75" style="width:133.8pt;height:25.8pt" o:ole="">
                  <v:imagedata r:id="rId81" o:title=""/>
                </v:shape>
                <o:OLEObject Type="Embed" ProgID="Equation.3" ShapeID="_x0000_i1060" DrawAspect="Content" ObjectID="_1713358959" r:id="rId82"/>
              </w:object>
            </w:r>
          </w:p>
          <w:p w14:paraId="4D26D7CE" w14:textId="77777777" w:rsidR="004F2CCA" w:rsidRPr="000513C3" w:rsidRDefault="004F2CCA" w:rsidP="004F2CCA">
            <w:pPr>
              <w:numPr>
                <w:ilvl w:val="0"/>
                <w:numId w:val="41"/>
              </w:numPr>
              <w:tabs>
                <w:tab w:val="num" w:pos="318"/>
              </w:tabs>
              <w:spacing w:after="120"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6"/>
                <w:sz w:val="20"/>
                <w:szCs w:val="20"/>
              </w:rPr>
              <w:object w:dxaOrig="1540" w:dyaOrig="360" w14:anchorId="06BAE04B">
                <v:shape id="_x0000_i1061" type="#_x0000_t75" style="width:77.4pt;height:15.6pt" o:ole="">
                  <v:imagedata r:id="rId83" o:title=""/>
                </v:shape>
                <o:OLEObject Type="Embed" ProgID="Equation.3" ShapeID="_x0000_i1061" DrawAspect="Content" ObjectID="_1713358960" r:id="rId84"/>
              </w:object>
            </w:r>
          </w:p>
          <w:p w14:paraId="6631C549" w14:textId="77777777" w:rsidR="004F2CCA" w:rsidRPr="000513C3" w:rsidRDefault="004F2CCA" w:rsidP="004F2CCA">
            <w:pPr>
              <w:numPr>
                <w:ilvl w:val="0"/>
                <w:numId w:val="41"/>
              </w:numPr>
              <w:tabs>
                <w:tab w:val="num" w:pos="318"/>
              </w:tabs>
              <w:spacing w:after="120"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2079" w:dyaOrig="360" w14:anchorId="4A3B6121">
                <v:shape id="_x0000_i1062" type="#_x0000_t75" style="width:102.6pt;height:15.6pt" o:ole="">
                  <v:imagedata r:id="rId85" o:title=""/>
                </v:shape>
                <o:OLEObject Type="Embed" ProgID="Equation.3" ShapeID="_x0000_i1062" DrawAspect="Content" ObjectID="_1713358961" r:id="rId86"/>
              </w:object>
            </w:r>
          </w:p>
          <w:p w14:paraId="1E6A7E5A" w14:textId="77777777" w:rsidR="004F2CCA" w:rsidRPr="000513C3" w:rsidRDefault="004F2CCA" w:rsidP="004F2CCA">
            <w:pPr>
              <w:numPr>
                <w:ilvl w:val="0"/>
                <w:numId w:val="41"/>
              </w:numPr>
              <w:tabs>
                <w:tab w:val="num" w:pos="318"/>
              </w:tabs>
              <w:spacing w:after="120"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1880" w:dyaOrig="360" w14:anchorId="630A1E8E">
                <v:shape id="_x0000_i1063" type="#_x0000_t75" style="width:92.4pt;height:15.6pt" o:ole="">
                  <v:imagedata r:id="rId87" o:title=""/>
                </v:shape>
                <o:OLEObject Type="Embed" ProgID="Equation.3" ShapeID="_x0000_i1063" DrawAspect="Content" ObjectID="_1713358962" r:id="rId88"/>
              </w:object>
            </w:r>
          </w:p>
          <w:p w14:paraId="767E0DB2" w14:textId="77777777" w:rsidR="004F2CCA" w:rsidRPr="000513C3" w:rsidRDefault="004F2CCA" w:rsidP="004F2CCA">
            <w:pPr>
              <w:numPr>
                <w:ilvl w:val="0"/>
                <w:numId w:val="41"/>
              </w:numPr>
              <w:tabs>
                <w:tab w:val="num" w:pos="318"/>
              </w:tabs>
              <w:spacing w:after="120"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2060" w:dyaOrig="360" w14:anchorId="16431930">
                <v:shape id="_x0000_i1064" type="#_x0000_t75" style="width:102.6pt;height:15.6pt" o:ole="">
                  <v:imagedata r:id="rId89" o:title=""/>
                </v:shape>
                <o:OLEObject Type="Embed" ProgID="Equation.3" ShapeID="_x0000_i1064" DrawAspect="Content" ObjectID="_1713358963" r:id="rId90"/>
              </w:object>
            </w:r>
          </w:p>
          <w:p w14:paraId="5CE05F0C" w14:textId="77777777" w:rsidR="004F2CCA" w:rsidRPr="000513C3" w:rsidRDefault="004F2CCA" w:rsidP="004F2CCA">
            <w:pPr>
              <w:numPr>
                <w:ilvl w:val="0"/>
                <w:numId w:val="41"/>
              </w:numPr>
              <w:tabs>
                <w:tab w:val="num" w:pos="318"/>
              </w:tabs>
              <w:spacing w:after="120"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1780" w:dyaOrig="360" w14:anchorId="2729F39F">
                <v:shape id="_x0000_i1065" type="#_x0000_t75" style="width:87.6pt;height:15.6pt" o:ole="">
                  <v:imagedata r:id="rId91" o:title=""/>
                </v:shape>
                <o:OLEObject Type="Embed" ProgID="Equation.3" ShapeID="_x0000_i1065" DrawAspect="Content" ObjectID="_1713358964" r:id="rId92"/>
              </w:object>
            </w: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26AB3317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24770CDF" w14:textId="16BA4D7E" w:rsidR="004F2CCA" w:rsidRPr="00D51B40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0635929F" w14:textId="59111765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4FD38376" w14:textId="77777777" w:rsidTr="004F2CCA">
        <w:trPr>
          <w:trHeight w:val="502"/>
        </w:trPr>
        <w:tc>
          <w:tcPr>
            <w:tcW w:w="1696" w:type="dxa"/>
            <w:vMerge/>
          </w:tcPr>
          <w:p w14:paraId="3D86AB1C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725F25C3" w14:textId="77777777" w:rsidR="004F2CCA" w:rsidRPr="000513C3" w:rsidRDefault="004F2CCA" w:rsidP="004F2CCA">
            <w:pPr>
              <w:numPr>
                <w:ilvl w:val="0"/>
                <w:numId w:val="27"/>
              </w:numPr>
              <w:spacing w:line="240" w:lineRule="auto"/>
              <w:ind w:left="3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4738ACD0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3EF320BA" w14:textId="21E7DA68" w:rsidR="004F2CCA" w:rsidRPr="00D51B40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103B590A" w14:textId="55A8D992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44515986" w14:textId="77777777" w:rsidTr="004F2CCA">
        <w:trPr>
          <w:trHeight w:val="502"/>
        </w:trPr>
        <w:tc>
          <w:tcPr>
            <w:tcW w:w="1696" w:type="dxa"/>
            <w:vMerge/>
          </w:tcPr>
          <w:p w14:paraId="006733DE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123D71A4" w14:textId="77777777" w:rsidR="004F2CCA" w:rsidRPr="000513C3" w:rsidRDefault="004F2CCA" w:rsidP="004F2CCA">
            <w:pPr>
              <w:numPr>
                <w:ilvl w:val="0"/>
                <w:numId w:val="27"/>
              </w:numPr>
              <w:spacing w:line="240" w:lineRule="auto"/>
              <w:ind w:left="3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5A3D5793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323A2584" w14:textId="0C6B66E2" w:rsidR="004F2CCA" w:rsidRPr="00D51B40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7BBE084D" w14:textId="71576394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1F150619" w14:textId="77777777" w:rsidTr="004F2CCA">
        <w:trPr>
          <w:trHeight w:val="502"/>
        </w:trPr>
        <w:tc>
          <w:tcPr>
            <w:tcW w:w="1696" w:type="dxa"/>
            <w:vMerge/>
          </w:tcPr>
          <w:p w14:paraId="7FE444B7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732D14EB" w14:textId="77777777" w:rsidR="004F2CCA" w:rsidRPr="000513C3" w:rsidRDefault="004F2CCA" w:rsidP="004F2CCA">
            <w:pPr>
              <w:numPr>
                <w:ilvl w:val="0"/>
                <w:numId w:val="27"/>
              </w:numPr>
              <w:spacing w:line="240" w:lineRule="auto"/>
              <w:ind w:left="3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23885FB4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2067EE45" w14:textId="031F5BDC" w:rsidR="004F2CCA" w:rsidRPr="00D51B40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4E2C9320" w14:textId="0AB1FA01" w:rsidR="004F2CCA" w:rsidRPr="00632EDD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F2CCA" w:rsidRPr="000513C3" w14:paraId="0AB5CF20" w14:textId="77777777" w:rsidTr="004F2CCA">
        <w:trPr>
          <w:trHeight w:val="502"/>
        </w:trPr>
        <w:tc>
          <w:tcPr>
            <w:tcW w:w="1696" w:type="dxa"/>
            <w:vMerge/>
          </w:tcPr>
          <w:p w14:paraId="0497ADE6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49F7089A" w14:textId="77777777" w:rsidR="004F2CCA" w:rsidRPr="000513C3" w:rsidRDefault="004F2CCA" w:rsidP="004F2CCA">
            <w:pPr>
              <w:numPr>
                <w:ilvl w:val="0"/>
                <w:numId w:val="27"/>
              </w:numPr>
              <w:spacing w:line="240" w:lineRule="auto"/>
              <w:ind w:left="3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2511D0B1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6452B672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542E2E5F" w14:textId="34B96ECF" w:rsidR="004F2CCA" w:rsidRPr="00B61DBD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61DBD">
              <w:rPr>
                <w:rFonts w:ascii="Arial" w:hAnsi="Arial" w:cs="Arial"/>
                <w:sz w:val="20"/>
                <w:szCs w:val="20"/>
              </w:rPr>
              <w:t>Zie *)</w:t>
            </w:r>
          </w:p>
        </w:tc>
      </w:tr>
      <w:tr w:rsidR="004F2CCA" w:rsidRPr="000513C3" w14:paraId="3E28C0D3" w14:textId="77777777" w:rsidTr="004F2CCA">
        <w:trPr>
          <w:trHeight w:val="502"/>
        </w:trPr>
        <w:tc>
          <w:tcPr>
            <w:tcW w:w="1696" w:type="dxa"/>
            <w:vMerge/>
          </w:tcPr>
          <w:p w14:paraId="7BD7C594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1FC3BF7F" w14:textId="77777777" w:rsidR="004F2CCA" w:rsidRPr="000513C3" w:rsidRDefault="004F2CCA" w:rsidP="004F2CCA">
            <w:pPr>
              <w:numPr>
                <w:ilvl w:val="0"/>
                <w:numId w:val="27"/>
              </w:numPr>
              <w:spacing w:line="240" w:lineRule="auto"/>
              <w:ind w:left="3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33962103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164FF55C" w14:textId="072091A0" w:rsidR="004F2CCA" w:rsidRPr="00D51B40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14849A86" w14:textId="2973FC3C" w:rsidR="004F2CCA" w:rsidRPr="00B61DBD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2CCA" w:rsidRPr="000513C3" w14:paraId="44A58EDD" w14:textId="77777777" w:rsidTr="004F2CCA">
        <w:trPr>
          <w:trHeight w:val="502"/>
        </w:trPr>
        <w:tc>
          <w:tcPr>
            <w:tcW w:w="1696" w:type="dxa"/>
            <w:vMerge/>
          </w:tcPr>
          <w:p w14:paraId="3C7A36B2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2" w:type="dxa"/>
            <w:vMerge/>
          </w:tcPr>
          <w:p w14:paraId="37910E8D" w14:textId="77777777" w:rsidR="004F2CCA" w:rsidRPr="000513C3" w:rsidRDefault="004F2CCA" w:rsidP="004F2CCA">
            <w:pPr>
              <w:numPr>
                <w:ilvl w:val="0"/>
                <w:numId w:val="27"/>
              </w:numPr>
              <w:spacing w:line="240" w:lineRule="auto"/>
              <w:ind w:left="3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" w:type="dxa"/>
            <w:shd w:val="clear" w:color="auto" w:fill="FFFFFF" w:themeFill="background1"/>
            <w:vAlign w:val="center"/>
          </w:tcPr>
          <w:p w14:paraId="52E8006D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6AED7B96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33AB1085" w14:textId="48DCDCE8" w:rsidR="004F2CCA" w:rsidRPr="00B61DBD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61DBD">
              <w:rPr>
                <w:rFonts w:ascii="Arial" w:hAnsi="Arial" w:cs="Arial"/>
                <w:sz w:val="20"/>
                <w:szCs w:val="20"/>
              </w:rPr>
              <w:t>Zie *)</w:t>
            </w:r>
          </w:p>
        </w:tc>
      </w:tr>
    </w:tbl>
    <w:p w14:paraId="1E66983E" w14:textId="77777777" w:rsidR="00730215" w:rsidRDefault="00730215">
      <w:r>
        <w:br w:type="page"/>
      </w:r>
    </w:p>
    <w:tbl>
      <w:tblPr>
        <w:tblW w:w="9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4820"/>
        <w:gridCol w:w="534"/>
        <w:gridCol w:w="850"/>
        <w:gridCol w:w="1124"/>
      </w:tblGrid>
      <w:tr w:rsidR="004F2CCA" w:rsidRPr="000513C3" w14:paraId="3CDA17D7" w14:textId="77777777" w:rsidTr="004F2CCA">
        <w:trPr>
          <w:trHeight w:val="406"/>
        </w:trPr>
        <w:tc>
          <w:tcPr>
            <w:tcW w:w="1809" w:type="dxa"/>
            <w:vMerge w:val="restart"/>
          </w:tcPr>
          <w:p w14:paraId="60EB41D6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K. </w:t>
            </w:r>
          </w:p>
          <w:p w14:paraId="3C499B3D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Vergelijkingen en on</w:t>
            </w: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softHyphen/>
              <w:t>gelijk</w:t>
            </w: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softHyphen/>
              <w:t xml:space="preserve">heden </w:t>
            </w:r>
            <w:r w:rsidRPr="000513C3">
              <w:rPr>
                <w:rFonts w:ascii="Arial" w:hAnsi="Arial" w:cs="Arial"/>
                <w:b/>
                <w:bCs/>
                <w:sz w:val="16"/>
                <w:szCs w:val="16"/>
              </w:rPr>
              <w:t>van het type</w:t>
            </w:r>
          </w:p>
        </w:tc>
        <w:tc>
          <w:tcPr>
            <w:tcW w:w="4820" w:type="dxa"/>
            <w:vMerge w:val="restart"/>
          </w:tcPr>
          <w:p w14:paraId="6ED54D99" w14:textId="77777777" w:rsidR="004F2CCA" w:rsidRPr="000513C3" w:rsidRDefault="004F2CCA" w:rsidP="004F2CCA">
            <w:pPr>
              <w:numPr>
                <w:ilvl w:val="0"/>
                <w:numId w:val="42"/>
              </w:numPr>
              <w:tabs>
                <w:tab w:val="num" w:pos="318"/>
              </w:tabs>
              <w:spacing w:line="400" w:lineRule="exact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1219" w:dyaOrig="320" w14:anchorId="0F73E28C">
                <v:shape id="_x0000_i1066" type="#_x0000_t75" style="width:61.2pt;height:15.6pt" o:ole="">
                  <v:imagedata r:id="rId93" o:title=""/>
                </v:shape>
                <o:OLEObject Type="Embed" ProgID="Equation.3" ShapeID="_x0000_i1066" DrawAspect="Content" ObjectID="_1713358965" r:id="rId94"/>
              </w:object>
            </w:r>
            <w:r w:rsidRPr="000513C3">
              <w:rPr>
                <w:rFonts w:ascii="Arial" w:hAnsi="Arial" w:cs="Arial"/>
                <w:sz w:val="20"/>
                <w:szCs w:val="20"/>
              </w:rPr>
              <w:t xml:space="preserve"> grafisch</w:t>
            </w:r>
          </w:p>
          <w:p w14:paraId="080EC9A4" w14:textId="584CC7C3" w:rsidR="004F2CCA" w:rsidRPr="000513C3" w:rsidRDefault="004F2CCA" w:rsidP="004F2CCA">
            <w:pPr>
              <w:numPr>
                <w:ilvl w:val="0"/>
                <w:numId w:val="42"/>
              </w:numPr>
              <w:tabs>
                <w:tab w:val="num" w:pos="318"/>
              </w:tabs>
              <w:spacing w:line="400" w:lineRule="exact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1219" w:dyaOrig="320" w14:anchorId="6BC6C8C8">
                <v:shape id="_x0000_i1067" type="#_x0000_t75" style="width:1in;height:15.6pt" o:ole="">
                  <v:imagedata r:id="rId93" o:title=""/>
                </v:shape>
                <o:OLEObject Type="Embed" ProgID="Equation.3" ShapeID="_x0000_i1067" DrawAspect="Content" ObjectID="_1713358966" r:id="rId95"/>
              </w:object>
            </w:r>
            <w:r w:rsidRPr="000513C3">
              <w:rPr>
                <w:rFonts w:ascii="Arial" w:hAnsi="Arial" w:cs="Arial"/>
                <w:sz w:val="20"/>
                <w:szCs w:val="20"/>
              </w:rPr>
              <w:t xml:space="preserve"> exact</w:t>
            </w:r>
          </w:p>
          <w:p w14:paraId="3A5A5126" w14:textId="378E08BA" w:rsidR="004F2CCA" w:rsidRPr="000513C3" w:rsidRDefault="004F2CCA" w:rsidP="004F2CCA">
            <w:pPr>
              <w:numPr>
                <w:ilvl w:val="0"/>
                <w:numId w:val="42"/>
              </w:numPr>
              <w:tabs>
                <w:tab w:val="num" w:pos="318"/>
              </w:tabs>
              <w:spacing w:line="400" w:lineRule="exact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1200" w:dyaOrig="320" w14:anchorId="44119C23">
                <v:shape id="_x0000_i1068" type="#_x0000_t75" style="width:61.8pt;height:15.6pt" o:ole="">
                  <v:imagedata r:id="rId96" o:title=""/>
                </v:shape>
                <o:OLEObject Type="Embed" ProgID="Equation.3" ShapeID="_x0000_i1068" DrawAspect="Content" ObjectID="_1713358967" r:id="rId97"/>
              </w:object>
            </w:r>
            <w:r w:rsidRPr="000513C3">
              <w:rPr>
                <w:rFonts w:ascii="Arial" w:hAnsi="Arial" w:cs="Arial"/>
                <w:sz w:val="20"/>
                <w:szCs w:val="20"/>
              </w:rPr>
              <w:t xml:space="preserve"> grafisch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5E7FDF7" w14:textId="2CFF698D" w:rsidR="004F2CCA" w:rsidRPr="000513C3" w:rsidRDefault="004F2CCA" w:rsidP="004F2CCA">
            <w:pPr>
              <w:numPr>
                <w:ilvl w:val="0"/>
                <w:numId w:val="42"/>
              </w:numPr>
              <w:tabs>
                <w:tab w:val="num" w:pos="318"/>
              </w:tabs>
              <w:spacing w:line="400" w:lineRule="exact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position w:val="-10"/>
                <w:sz w:val="20"/>
                <w:szCs w:val="20"/>
              </w:rPr>
              <w:object w:dxaOrig="1200" w:dyaOrig="320" w14:anchorId="729FD1BD">
                <v:shape id="_x0000_i1069" type="#_x0000_t75" style="width:61.8pt;height:15.6pt" o:ole="">
                  <v:imagedata r:id="rId96" o:title=""/>
                </v:shape>
                <o:OLEObject Type="Embed" ProgID="Equation.3" ShapeID="_x0000_i1069" DrawAspect="Content" ObjectID="_1713358968" r:id="rId98"/>
              </w:object>
            </w:r>
            <w:r w:rsidRPr="000513C3">
              <w:rPr>
                <w:rFonts w:ascii="Arial" w:hAnsi="Arial" w:cs="Arial"/>
                <w:sz w:val="20"/>
                <w:szCs w:val="20"/>
              </w:rPr>
              <w:t xml:space="preserve"> exact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34" w:type="dxa"/>
            <w:shd w:val="clear" w:color="auto" w:fill="FFFFFF" w:themeFill="background1"/>
            <w:vAlign w:val="center"/>
          </w:tcPr>
          <w:p w14:paraId="2006BA6F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35FAAB54" w14:textId="19BBD449" w:rsidR="004F2CCA" w:rsidRPr="00632EDD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6C8B737B" w14:textId="6082ACFF" w:rsidR="004F2CCA" w:rsidRPr="000E60A2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175B0B82" w14:textId="77777777" w:rsidTr="004F2CCA">
        <w:trPr>
          <w:trHeight w:val="406"/>
        </w:trPr>
        <w:tc>
          <w:tcPr>
            <w:tcW w:w="1809" w:type="dxa"/>
            <w:vMerge/>
          </w:tcPr>
          <w:p w14:paraId="15D16B26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1E0854B1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4" w:type="dxa"/>
            <w:shd w:val="clear" w:color="auto" w:fill="FFFFFF" w:themeFill="background1"/>
            <w:vAlign w:val="center"/>
          </w:tcPr>
          <w:p w14:paraId="40A5D382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644951A" w14:textId="2C6A71F4" w:rsidR="004F2CCA" w:rsidRPr="00D51B40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018ED79" w14:textId="4645C1B4" w:rsidR="004F2CCA" w:rsidRPr="00632EDD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7BFE0C33" w14:textId="77777777" w:rsidTr="004F2CCA">
        <w:trPr>
          <w:trHeight w:val="406"/>
        </w:trPr>
        <w:tc>
          <w:tcPr>
            <w:tcW w:w="1809" w:type="dxa"/>
            <w:vMerge/>
          </w:tcPr>
          <w:p w14:paraId="1AD537D2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00CB329C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4" w:type="dxa"/>
            <w:shd w:val="clear" w:color="auto" w:fill="FFFFFF" w:themeFill="background1"/>
            <w:vAlign w:val="center"/>
          </w:tcPr>
          <w:p w14:paraId="0E612A72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1CEA8BF9" w14:textId="38E29C66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6D088C5F" w14:textId="5D4DC659" w:rsidR="004F2CCA" w:rsidRPr="000E60A2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6CD9D889" w14:textId="77777777" w:rsidTr="004F2CCA">
        <w:trPr>
          <w:trHeight w:val="406"/>
        </w:trPr>
        <w:tc>
          <w:tcPr>
            <w:tcW w:w="1809" w:type="dxa"/>
            <w:vMerge/>
          </w:tcPr>
          <w:p w14:paraId="5C26EBC0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5C2EFBE4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4" w:type="dxa"/>
            <w:shd w:val="clear" w:color="auto" w:fill="FFFFFF" w:themeFill="background1"/>
            <w:vAlign w:val="center"/>
          </w:tcPr>
          <w:p w14:paraId="11823D30" w14:textId="7777777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24CC8F6F" w14:textId="6896C11B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12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56A757A2" w14:textId="5C1384B9" w:rsidR="004F2CCA" w:rsidRPr="000E60A2" w:rsidRDefault="004F2CCA" w:rsidP="004F2CCA">
            <w:pPr>
              <w:spacing w:line="240" w:lineRule="auto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  <w:r w:rsidRPr="00B61DBD">
              <w:rPr>
                <w:rFonts w:ascii="Arial" w:hAnsi="Arial" w:cs="Arial"/>
                <w:sz w:val="20"/>
                <w:szCs w:val="20"/>
              </w:rPr>
              <w:t>Zie *)</w:t>
            </w:r>
          </w:p>
        </w:tc>
      </w:tr>
    </w:tbl>
    <w:p w14:paraId="7C54F52E" w14:textId="77777777" w:rsidR="000513C3" w:rsidRPr="000513C3" w:rsidRDefault="000513C3" w:rsidP="000513C3">
      <w:pPr>
        <w:spacing w:line="240" w:lineRule="auto"/>
        <w:rPr>
          <w:rFonts w:ascii="Arial" w:hAnsi="Arial" w:cs="Arial"/>
          <w:sz w:val="28"/>
          <w:szCs w:val="28"/>
        </w:rPr>
      </w:pPr>
    </w:p>
    <w:p w14:paraId="624ED7D3" w14:textId="77777777" w:rsidR="000513C3" w:rsidRPr="000513C3" w:rsidRDefault="000513C3" w:rsidP="000513C3">
      <w:pPr>
        <w:spacing w:line="240" w:lineRule="auto"/>
        <w:rPr>
          <w:rFonts w:ascii="Arial" w:hAnsi="Arial" w:cs="Arial"/>
          <w:sz w:val="28"/>
          <w:szCs w:val="28"/>
        </w:rPr>
      </w:pPr>
      <w:r w:rsidRPr="000513C3">
        <w:rPr>
          <w:rFonts w:ascii="Arial" w:hAnsi="Arial" w:cs="Arial"/>
          <w:sz w:val="28"/>
          <w:szCs w:val="28"/>
        </w:rPr>
        <w:t xml:space="preserve">II. Functies en Grafieken </w:t>
      </w:r>
      <w:r w:rsidRPr="000513C3">
        <w:rPr>
          <w:rFonts w:ascii="Arial" w:hAnsi="Arial" w:cs="Arial"/>
          <w:i/>
          <w:sz w:val="24"/>
          <w:szCs w:val="24"/>
        </w:rPr>
        <w:t>(kruis: gewenst)</w:t>
      </w:r>
    </w:p>
    <w:tbl>
      <w:tblPr>
        <w:tblW w:w="9180" w:type="dxa"/>
        <w:tblBorders>
          <w:top w:val="single" w:sz="4" w:space="0" w:color="auto"/>
          <w:left w:val="thinThickThinLargeGap" w:sz="2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4820"/>
        <w:gridCol w:w="567"/>
        <w:gridCol w:w="850"/>
        <w:gridCol w:w="1134"/>
      </w:tblGrid>
      <w:tr w:rsidR="004F2CCA" w:rsidRPr="000513C3" w14:paraId="0DEE0237" w14:textId="77777777" w:rsidTr="004F2CCA">
        <w:trPr>
          <w:trHeight w:val="230"/>
          <w:tblHeader/>
        </w:trPr>
        <w:tc>
          <w:tcPr>
            <w:tcW w:w="1809" w:type="dxa"/>
            <w:vMerge w:val="restart"/>
            <w:tcBorders>
              <w:left w:val="single" w:sz="4" w:space="0" w:color="auto"/>
            </w:tcBorders>
          </w:tcPr>
          <w:p w14:paraId="05BAAC12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Onderwerp</w:t>
            </w:r>
          </w:p>
        </w:tc>
        <w:tc>
          <w:tcPr>
            <w:tcW w:w="4820" w:type="dxa"/>
            <w:vMerge w:val="restart"/>
          </w:tcPr>
          <w:p w14:paraId="6567F006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Facet</w:t>
            </w:r>
          </w:p>
        </w:tc>
        <w:tc>
          <w:tcPr>
            <w:tcW w:w="567" w:type="dxa"/>
            <w:vMerge w:val="restart"/>
          </w:tcPr>
          <w:p w14:paraId="5F700CF0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Nr.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</w:tcPr>
          <w:p w14:paraId="5BD25B98" w14:textId="73A5B006" w:rsidR="004F2CCA" w:rsidRPr="00955C5F" w:rsidRDefault="004F2CCA" w:rsidP="000513C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5C5F">
              <w:rPr>
                <w:rFonts w:ascii="Arial" w:hAnsi="Arial" w:cs="Arial"/>
                <w:b/>
                <w:sz w:val="20"/>
                <w:szCs w:val="20"/>
              </w:rPr>
              <w:t>Breed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14:paraId="3010C1F8" w14:textId="335F9C74" w:rsidR="004F2CCA" w:rsidRPr="00955C5F" w:rsidRDefault="004F2CCA" w:rsidP="000513C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5C5F">
              <w:rPr>
                <w:rFonts w:ascii="Arial" w:hAnsi="Arial" w:cs="Arial"/>
                <w:b/>
                <w:sz w:val="20"/>
                <w:szCs w:val="20"/>
              </w:rPr>
              <w:t>Specifiek</w:t>
            </w:r>
          </w:p>
        </w:tc>
      </w:tr>
      <w:tr w:rsidR="004F2CCA" w:rsidRPr="000513C3" w14:paraId="74933428" w14:textId="77777777" w:rsidTr="004F2CCA">
        <w:trPr>
          <w:trHeight w:val="230"/>
          <w:tblHeader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7ED7B784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34A8445B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36532536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14:paraId="444C5C9B" w14:textId="77777777" w:rsidR="004F2CCA" w:rsidRDefault="004F2CCA" w:rsidP="000513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14:paraId="4089767B" w14:textId="77777777" w:rsidR="004F2CCA" w:rsidRDefault="004F2CCA" w:rsidP="000513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F2CCA" w:rsidRPr="000513C3" w14:paraId="0B23DFB8" w14:textId="77777777" w:rsidTr="004F2CCA">
        <w:trPr>
          <w:gridAfter w:val="2"/>
          <w:wAfter w:w="1984" w:type="dxa"/>
          <w:trHeight w:val="354"/>
        </w:trPr>
        <w:tc>
          <w:tcPr>
            <w:tcW w:w="1809" w:type="dxa"/>
            <w:vMerge w:val="restart"/>
            <w:tcBorders>
              <w:left w:val="single" w:sz="4" w:space="0" w:color="auto"/>
            </w:tcBorders>
          </w:tcPr>
          <w:p w14:paraId="4E44DCD0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L.</w:t>
            </w:r>
          </w:p>
          <w:p w14:paraId="42D80230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Formule opstellen</w:t>
            </w:r>
          </w:p>
        </w:tc>
        <w:tc>
          <w:tcPr>
            <w:tcW w:w="4820" w:type="dxa"/>
            <w:vMerge w:val="restart"/>
            <w:tcBorders>
              <w:right w:val="single" w:sz="4" w:space="0" w:color="auto"/>
            </w:tcBorders>
          </w:tcPr>
          <w:p w14:paraId="3C8567E0" w14:textId="77777777" w:rsidR="004F2CCA" w:rsidRDefault="004F2CCA" w:rsidP="00DC68C9">
            <w:pPr>
              <w:pStyle w:val="Lijstalinea"/>
              <w:spacing w:line="276" w:lineRule="auto"/>
              <w:ind w:left="488"/>
              <w:rPr>
                <w:rFonts w:ascii="Arial" w:hAnsi="Arial" w:cs="Arial"/>
                <w:sz w:val="20"/>
                <w:szCs w:val="20"/>
              </w:rPr>
            </w:pPr>
          </w:p>
          <w:p w14:paraId="0322A8FE" w14:textId="3B07E6F7" w:rsidR="004F2CCA" w:rsidRPr="00167727" w:rsidRDefault="004F2CCA" w:rsidP="0007793A">
            <w:pPr>
              <w:pStyle w:val="Lijstalinea"/>
              <w:numPr>
                <w:ilvl w:val="0"/>
                <w:numId w:val="49"/>
              </w:numPr>
              <w:spacing w:line="276" w:lineRule="auto"/>
              <w:ind w:left="488" w:hanging="42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Van een rechte lijn/lineaire vergelijking (toegevoegd 2021)</w:t>
            </w:r>
          </w:p>
          <w:p w14:paraId="73D8B11E" w14:textId="58B46F5B" w:rsidR="004F2CCA" w:rsidRPr="0026496B" w:rsidRDefault="004F2CCA" w:rsidP="0007793A">
            <w:pPr>
              <w:numPr>
                <w:ilvl w:val="0"/>
                <w:numId w:val="49"/>
              </w:numPr>
              <w:spacing w:line="276" w:lineRule="auto"/>
              <w:ind w:left="488" w:hanging="425"/>
              <w:rPr>
                <w:rFonts w:ascii="Arial" w:hAnsi="Arial" w:cs="Arial"/>
                <w:sz w:val="20"/>
                <w:szCs w:val="20"/>
              </w:rPr>
            </w:pPr>
            <w:r w:rsidRPr="0026496B">
              <w:rPr>
                <w:rFonts w:ascii="Arial" w:hAnsi="Arial" w:cs="Arial"/>
                <w:sz w:val="20"/>
                <w:szCs w:val="20"/>
              </w:rPr>
              <w:t>van een standaardfunctie</w:t>
            </w:r>
          </w:p>
          <w:p w14:paraId="7367160F" w14:textId="2653B888" w:rsidR="004F2CCA" w:rsidRPr="005440F0" w:rsidRDefault="004F2CCA" w:rsidP="0007793A">
            <w:pPr>
              <w:pStyle w:val="Lijstalinea"/>
              <w:numPr>
                <w:ilvl w:val="0"/>
                <w:numId w:val="50"/>
              </w:numPr>
              <w:spacing w:after="120" w:line="360" w:lineRule="auto"/>
              <w:ind w:left="1055" w:hanging="283"/>
              <w:rPr>
                <w:rFonts w:ascii="Arial" w:hAnsi="Arial" w:cs="Arial"/>
                <w:sz w:val="20"/>
                <w:szCs w:val="20"/>
              </w:rPr>
            </w:pPr>
            <w:r w:rsidRPr="005440F0">
              <w:rPr>
                <w:rFonts w:ascii="Arial" w:hAnsi="Arial" w:cs="Arial"/>
                <w:sz w:val="20"/>
                <w:szCs w:val="20"/>
              </w:rPr>
              <w:t>eerstegraads/lineaire functie</w:t>
            </w:r>
          </w:p>
          <w:p w14:paraId="7AF8FE15" w14:textId="77777777" w:rsidR="004F2CCA" w:rsidRPr="005440F0" w:rsidRDefault="004F2CCA" w:rsidP="0007793A">
            <w:pPr>
              <w:pStyle w:val="Lijstalinea"/>
              <w:numPr>
                <w:ilvl w:val="0"/>
                <w:numId w:val="50"/>
              </w:numPr>
              <w:spacing w:after="120" w:line="360" w:lineRule="auto"/>
              <w:ind w:left="1055" w:hanging="283"/>
              <w:rPr>
                <w:rFonts w:ascii="Arial" w:hAnsi="Arial" w:cs="Arial"/>
                <w:sz w:val="20"/>
                <w:szCs w:val="20"/>
              </w:rPr>
            </w:pPr>
            <w:r w:rsidRPr="005440F0">
              <w:rPr>
                <w:rFonts w:ascii="Arial" w:hAnsi="Arial" w:cs="Arial"/>
                <w:sz w:val="20"/>
                <w:szCs w:val="20"/>
              </w:rPr>
              <w:t>tweedegraadsfunctie</w:t>
            </w:r>
          </w:p>
          <w:p w14:paraId="36604564" w14:textId="77777777" w:rsidR="004F2CCA" w:rsidRPr="005440F0" w:rsidRDefault="004F2CCA" w:rsidP="0007793A">
            <w:pPr>
              <w:pStyle w:val="Lijstalinea"/>
              <w:numPr>
                <w:ilvl w:val="0"/>
                <w:numId w:val="50"/>
              </w:numPr>
              <w:spacing w:after="120" w:line="360" w:lineRule="auto"/>
              <w:ind w:left="1055" w:hanging="283"/>
              <w:rPr>
                <w:rFonts w:ascii="Arial" w:hAnsi="Arial" w:cs="Arial"/>
                <w:sz w:val="20"/>
                <w:szCs w:val="20"/>
              </w:rPr>
            </w:pPr>
            <w:r w:rsidRPr="005440F0">
              <w:rPr>
                <w:rFonts w:ascii="Arial" w:hAnsi="Arial" w:cs="Arial"/>
                <w:sz w:val="20"/>
                <w:szCs w:val="20"/>
              </w:rPr>
              <w:t>exponentiële functie</w:t>
            </w:r>
          </w:p>
          <w:p w14:paraId="57510A4B" w14:textId="01D3D35D" w:rsidR="004F2CCA" w:rsidRPr="005440F0" w:rsidRDefault="004F2CCA" w:rsidP="0007793A">
            <w:pPr>
              <w:pStyle w:val="Lijstalinea"/>
              <w:numPr>
                <w:ilvl w:val="0"/>
                <w:numId w:val="50"/>
              </w:numPr>
              <w:spacing w:after="120" w:line="360" w:lineRule="auto"/>
              <w:ind w:left="1055" w:hanging="283"/>
              <w:rPr>
                <w:rFonts w:ascii="Arial" w:hAnsi="Arial" w:cs="Arial"/>
                <w:sz w:val="20"/>
                <w:szCs w:val="20"/>
              </w:rPr>
            </w:pPr>
            <w:r w:rsidRPr="005440F0">
              <w:rPr>
                <w:rFonts w:ascii="Arial" w:hAnsi="Arial" w:cs="Arial"/>
                <w:sz w:val="20"/>
                <w:szCs w:val="20"/>
              </w:rPr>
              <w:t>logaritmische functie</w:t>
            </w:r>
          </w:p>
          <w:p w14:paraId="5B04BE1B" w14:textId="265E2207" w:rsidR="004F2CCA" w:rsidRPr="005440F0" w:rsidRDefault="004F2CCA" w:rsidP="0007793A">
            <w:pPr>
              <w:pStyle w:val="Lijstalinea"/>
              <w:numPr>
                <w:ilvl w:val="0"/>
                <w:numId w:val="50"/>
              </w:numPr>
              <w:spacing w:after="120" w:line="360" w:lineRule="auto"/>
              <w:ind w:left="1055" w:hanging="283"/>
              <w:rPr>
                <w:rFonts w:ascii="Arial" w:hAnsi="Arial" w:cs="Arial"/>
                <w:sz w:val="20"/>
                <w:szCs w:val="20"/>
              </w:rPr>
            </w:pPr>
            <w:r w:rsidRPr="005440F0">
              <w:rPr>
                <w:rFonts w:ascii="Arial" w:hAnsi="Arial" w:cs="Arial"/>
                <w:sz w:val="20"/>
                <w:szCs w:val="20"/>
              </w:rPr>
              <w:t>goniometrische functie</w:t>
            </w:r>
          </w:p>
          <w:p w14:paraId="5FFDE9FF" w14:textId="62FD3507" w:rsidR="004F2CCA" w:rsidRPr="005440F0" w:rsidRDefault="004F2CCA" w:rsidP="0007793A">
            <w:pPr>
              <w:pStyle w:val="Lijstalinea"/>
              <w:numPr>
                <w:ilvl w:val="0"/>
                <w:numId w:val="50"/>
              </w:numPr>
              <w:spacing w:line="360" w:lineRule="auto"/>
              <w:ind w:left="1055" w:hanging="283"/>
              <w:rPr>
                <w:rFonts w:ascii="Arial" w:hAnsi="Arial" w:cs="Arial"/>
                <w:sz w:val="20"/>
                <w:szCs w:val="20"/>
              </w:rPr>
            </w:pPr>
            <w:r w:rsidRPr="005440F0">
              <w:rPr>
                <w:rFonts w:ascii="Arial" w:hAnsi="Arial" w:cs="Arial"/>
                <w:sz w:val="20"/>
                <w:szCs w:val="20"/>
              </w:rPr>
              <w:t>machtsfunctie</w:t>
            </w:r>
          </w:p>
          <w:p w14:paraId="2B06D3D3" w14:textId="77777777" w:rsidR="004F2CCA" w:rsidRPr="000513C3" w:rsidRDefault="004F2CCA" w:rsidP="0007793A">
            <w:pPr>
              <w:numPr>
                <w:ilvl w:val="0"/>
                <w:numId w:val="49"/>
              </w:numPr>
              <w:spacing w:line="276" w:lineRule="auto"/>
              <w:ind w:left="488" w:hanging="425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door generaliseren via getallenvoorbeelden</w:t>
            </w:r>
          </w:p>
          <w:p w14:paraId="3FF9069E" w14:textId="77777777" w:rsidR="004F2CCA" w:rsidRPr="000513C3" w:rsidRDefault="004F2CCA" w:rsidP="0007793A">
            <w:pPr>
              <w:numPr>
                <w:ilvl w:val="0"/>
                <w:numId w:val="49"/>
              </w:numPr>
              <w:spacing w:after="120" w:line="276" w:lineRule="auto"/>
              <w:ind w:left="488" w:hanging="425"/>
              <w:rPr>
                <w:rFonts w:ascii="Arial" w:hAnsi="Arial" w:cs="Arial"/>
                <w:sz w:val="20"/>
                <w:szCs w:val="20"/>
              </w:rPr>
            </w:pPr>
            <w:r w:rsidRPr="000513C3">
              <w:rPr>
                <w:rFonts w:ascii="Arial" w:hAnsi="Arial" w:cs="Arial"/>
                <w:sz w:val="20"/>
                <w:szCs w:val="20"/>
              </w:rPr>
              <w:t>door schakelen van formules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F7FA161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2CCA" w:rsidRPr="000513C3" w14:paraId="3C0AFFBF" w14:textId="77777777" w:rsidTr="00B61DBD">
        <w:trPr>
          <w:trHeight w:val="354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7A4A486B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0EC92204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52AB1B8" w14:textId="6AD4D51F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25B8E9F2" w14:textId="4AA98533" w:rsidR="004F2CCA" w:rsidRPr="00E32AA2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1F3AB9A" w14:textId="39CA4CC5" w:rsidR="004F2CCA" w:rsidRPr="00632EDD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1BBFD536" w14:textId="77777777" w:rsidTr="00B61DBD">
        <w:trPr>
          <w:trHeight w:val="354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0D022333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260D02B7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C2E003E" w14:textId="2F16B4B8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3D843603" w14:textId="5D9F00CA" w:rsidR="004F2CCA" w:rsidRPr="00E32AA2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1418F01A" w14:textId="03726039" w:rsidR="004F2CCA" w:rsidRPr="00632EDD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31293BBC" w14:textId="77777777" w:rsidTr="00B61DBD">
        <w:trPr>
          <w:trHeight w:val="354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29634233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5FEF603D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D4BE976" w14:textId="56A659BE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2b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400AC7E5" w14:textId="4849FBAF" w:rsidR="004F2CCA" w:rsidRPr="00E32AA2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8A370BF" w14:textId="293220CD" w:rsidR="004F2CCA" w:rsidRPr="00632EDD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29FA9277" w14:textId="77777777" w:rsidTr="00B61DBD">
        <w:trPr>
          <w:trHeight w:val="355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15E567F4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1CD1A827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22C8F99" w14:textId="3B41EAAD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2c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74E81DB3" w14:textId="6C79D7AD" w:rsidR="004F2CCA" w:rsidRPr="00E32AA2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07C84B3A" w14:textId="3A64D1BF" w:rsidR="004F2CCA" w:rsidRPr="00632EDD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4315DDCE" w14:textId="77777777" w:rsidTr="00B61DBD">
        <w:trPr>
          <w:trHeight w:val="354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0CD1A105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611B02B9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445F1A" w14:textId="372DA01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2d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6B991590" w14:textId="43BADB07" w:rsidR="004F2CCA" w:rsidRPr="00E32AA2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6ADD33B7" w14:textId="4A843E9D" w:rsidR="004F2CCA" w:rsidRPr="00632EDD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6EDD6D82" w14:textId="77777777" w:rsidTr="00B61DBD">
        <w:trPr>
          <w:trHeight w:val="354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38EAF816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293C2C13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473A4B4" w14:textId="0AC8F2C6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2e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0E653D72" w14:textId="04C82CC1" w:rsidR="004F2CCA" w:rsidRPr="00E32AA2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5CF2EF91" w14:textId="0848555D" w:rsidR="004F2CCA" w:rsidRPr="00632EDD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34BCEE59" w14:textId="77777777" w:rsidTr="00B61DBD">
        <w:trPr>
          <w:trHeight w:val="354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3FBEFA47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1C945EEB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0A3125" w14:textId="29FFE37A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f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41268B02" w14:textId="02BC95F7" w:rsidR="004F2CCA" w:rsidRPr="00E32AA2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EAFAE41" w14:textId="2EDB3CF4" w:rsidR="004F2CCA" w:rsidRPr="00632EDD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460C5FA8" w14:textId="77777777" w:rsidTr="00B61DBD">
        <w:trPr>
          <w:trHeight w:val="354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3F16F7D3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6F2E3E5A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1B07B1" w14:textId="4A44C189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77041D50" w14:textId="77777777" w:rsidR="004F2CCA" w:rsidRPr="00E32AA2" w:rsidRDefault="004F2CCA" w:rsidP="004F2CCA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3E57D7F" w14:textId="6D6D7681" w:rsidR="004F2CCA" w:rsidRPr="00632EDD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1EBDE610" w14:textId="77777777" w:rsidTr="00B61DBD">
        <w:trPr>
          <w:trHeight w:val="355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4F109430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  <w:tcBorders>
              <w:bottom w:val="single" w:sz="4" w:space="0" w:color="auto"/>
            </w:tcBorders>
          </w:tcPr>
          <w:p w14:paraId="4A11D6B2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663BAA" w14:textId="35BD4FE7" w:rsidR="004F2CCA" w:rsidRPr="000513C3" w:rsidRDefault="004F2CCA" w:rsidP="004F2CCA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3CE34579" w14:textId="6826BD83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5ECF69D" w14:textId="58902007" w:rsidR="004F2CCA" w:rsidRPr="00632EDD" w:rsidRDefault="004F2CCA" w:rsidP="004F2CCA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636E1D3A" w14:textId="77777777" w:rsidTr="004F2CCA">
        <w:trPr>
          <w:gridAfter w:val="3"/>
          <w:wAfter w:w="2551" w:type="dxa"/>
          <w:trHeight w:val="341"/>
        </w:trPr>
        <w:tc>
          <w:tcPr>
            <w:tcW w:w="1809" w:type="dxa"/>
            <w:vMerge w:val="restart"/>
            <w:tcBorders>
              <w:left w:val="single" w:sz="4" w:space="0" w:color="auto"/>
            </w:tcBorders>
          </w:tcPr>
          <w:p w14:paraId="762FC58E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M. </w:t>
            </w:r>
          </w:p>
          <w:p w14:paraId="21BADF4F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Expressies herkennen</w:t>
            </w:r>
          </w:p>
        </w:tc>
        <w:tc>
          <w:tcPr>
            <w:tcW w:w="4820" w:type="dxa"/>
            <w:vMerge w:val="restart"/>
            <w:tcBorders>
              <w:right w:val="single" w:sz="4" w:space="0" w:color="auto"/>
            </w:tcBorders>
          </w:tcPr>
          <w:p w14:paraId="1915A3F5" w14:textId="77777777" w:rsidR="004F2CCA" w:rsidRPr="00955C5F" w:rsidRDefault="004F2CCA" w:rsidP="004F2CCA">
            <w:pPr>
              <w:numPr>
                <w:ilvl w:val="0"/>
                <w:numId w:val="25"/>
              </w:numPr>
              <w:tabs>
                <w:tab w:val="num" w:pos="318"/>
              </w:tabs>
              <w:autoSpaceDE w:val="0"/>
              <w:autoSpaceDN w:val="0"/>
              <w:adjustRightInd w:val="0"/>
              <w:spacing w:line="240" w:lineRule="auto"/>
              <w:ind w:left="318" w:hanging="28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>vaststellen of een (deel)expressie behoort tot een van de volgende families</w:t>
            </w:r>
          </w:p>
          <w:p w14:paraId="6E3FA1B4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360" w:lineRule="auto"/>
              <w:ind w:firstLine="318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>a. eerstegraads/lineaire functies</w:t>
            </w:r>
          </w:p>
          <w:p w14:paraId="1A2B5CF8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360" w:lineRule="auto"/>
              <w:ind w:firstLine="318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>b. tweedegraadsfuncties</w:t>
            </w:r>
          </w:p>
          <w:p w14:paraId="0C9A6333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360" w:lineRule="auto"/>
              <w:ind w:firstLine="318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>c. exponentiële functies</w:t>
            </w:r>
          </w:p>
          <w:p w14:paraId="19DC4B7C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360" w:lineRule="auto"/>
              <w:ind w:firstLine="318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>d. logaritmische functies</w:t>
            </w:r>
          </w:p>
          <w:p w14:paraId="3348911D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360" w:lineRule="auto"/>
              <w:ind w:firstLine="318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>e. goniometrische functie</w:t>
            </w:r>
          </w:p>
          <w:p w14:paraId="01F3E0CD" w14:textId="25EA0B62" w:rsidR="004F2CCA" w:rsidRPr="00955C5F" w:rsidRDefault="004F2CCA" w:rsidP="004F2CCA">
            <w:pPr>
              <w:autoSpaceDE w:val="0"/>
              <w:autoSpaceDN w:val="0"/>
              <w:adjustRightInd w:val="0"/>
              <w:spacing w:line="360" w:lineRule="auto"/>
              <w:ind w:firstLine="318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>f. machtsfuncties</w:t>
            </w:r>
          </w:p>
          <w:p w14:paraId="1EC379C2" w14:textId="0610F84F" w:rsidR="004F2CCA" w:rsidRPr="00955C5F" w:rsidRDefault="004F2CCA" w:rsidP="004F2CCA">
            <w:pPr>
              <w:autoSpaceDE w:val="0"/>
              <w:autoSpaceDN w:val="0"/>
              <w:adjustRightInd w:val="0"/>
              <w:spacing w:line="360" w:lineRule="auto"/>
              <w:ind w:firstLine="318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>g. gebroken functie</w:t>
            </w:r>
          </w:p>
          <w:p w14:paraId="0403D518" w14:textId="77777777" w:rsidR="004F2CCA" w:rsidRPr="00955C5F" w:rsidRDefault="004F2CCA" w:rsidP="004F2CCA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ind w:left="358" w:hanging="318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>structuur van een expressie vaststellen</w:t>
            </w:r>
          </w:p>
          <w:p w14:paraId="2212AB2D" w14:textId="749F543C" w:rsidR="004F2CCA" w:rsidRPr="00955C5F" w:rsidRDefault="004F2CCA" w:rsidP="004F2CCA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ind w:left="358" w:hanging="318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 xml:space="preserve">rol van een voorkomende parameter bepalen </w:t>
            </w:r>
            <w:r w:rsidRPr="00174C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(toegevoegd in 2021:) </w:t>
            </w:r>
            <w:r w:rsidRPr="00955C5F">
              <w:rPr>
                <w:rFonts w:ascii="Arial" w:hAnsi="Arial" w:cs="Arial"/>
                <w:sz w:val="20"/>
                <w:szCs w:val="20"/>
              </w:rPr>
              <w:t xml:space="preserve">zoals bij een goniometrische functie: amplitude, </w:t>
            </w:r>
            <w:proofErr w:type="spellStart"/>
            <w:r w:rsidRPr="00955C5F">
              <w:rPr>
                <w:rFonts w:ascii="Arial" w:hAnsi="Arial" w:cs="Arial"/>
                <w:sz w:val="20"/>
                <w:szCs w:val="20"/>
              </w:rPr>
              <w:t>e.w.l</w:t>
            </w:r>
            <w:proofErr w:type="spellEnd"/>
            <w:r w:rsidRPr="00955C5F">
              <w:rPr>
                <w:rFonts w:ascii="Arial" w:hAnsi="Arial" w:cs="Arial"/>
                <w:sz w:val="20"/>
                <w:szCs w:val="20"/>
              </w:rPr>
              <w:t>., frequentie, periode.</w:t>
            </w:r>
          </w:p>
        </w:tc>
      </w:tr>
      <w:tr w:rsidR="004F2CCA" w:rsidRPr="000513C3" w14:paraId="7E862208" w14:textId="77777777" w:rsidTr="00B61DBD">
        <w:trPr>
          <w:trHeight w:val="340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12643601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2978887A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0186812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5C5F">
              <w:rPr>
                <w:rFonts w:ascii="Arial" w:hAnsi="Arial" w:cs="Arial"/>
                <w:sz w:val="16"/>
                <w:szCs w:val="16"/>
              </w:rPr>
              <w:t>1a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6CA9EE66" w14:textId="2F5B10E1" w:rsidR="004F2CCA" w:rsidRPr="00E32AA2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E2BB9DD" w14:textId="35B80DD9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330056DE" w14:textId="77777777" w:rsidTr="00B61DBD">
        <w:trPr>
          <w:trHeight w:val="340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7AD4896F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46A96355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B547F08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5C5F">
              <w:rPr>
                <w:rFonts w:ascii="Arial" w:hAnsi="Arial" w:cs="Arial"/>
                <w:sz w:val="16"/>
                <w:szCs w:val="16"/>
              </w:rPr>
              <w:t>1b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76196ED4" w14:textId="3AF4FE31" w:rsidR="004F2CCA" w:rsidRPr="00E32AA2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8BDC376" w14:textId="770BBDC5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0FD69743" w14:textId="77777777" w:rsidTr="00B61DBD">
        <w:trPr>
          <w:trHeight w:val="340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2F1143B0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445E83E4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8F68A35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5C5F">
              <w:rPr>
                <w:rFonts w:ascii="Arial" w:hAnsi="Arial" w:cs="Arial"/>
                <w:sz w:val="16"/>
                <w:szCs w:val="16"/>
              </w:rPr>
              <w:t>1c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4B6F1151" w14:textId="1CC7FE92" w:rsidR="004F2CCA" w:rsidRPr="00E32AA2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EF81F52" w14:textId="0EE87F5B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46C2DADC" w14:textId="77777777" w:rsidTr="00B61DBD">
        <w:trPr>
          <w:trHeight w:val="340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36758C3B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56917153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4B55858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5C5F"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3AF4BA78" w14:textId="5D9BC470" w:rsidR="004F2CCA" w:rsidRPr="00E32AA2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59A269D4" w14:textId="406D6631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1C0A3D8C" w14:textId="77777777" w:rsidTr="00B61DBD">
        <w:trPr>
          <w:trHeight w:val="340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3C52F287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552EFF41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7035521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5C5F">
              <w:rPr>
                <w:rFonts w:ascii="Arial" w:hAnsi="Arial" w:cs="Arial"/>
                <w:sz w:val="16"/>
                <w:szCs w:val="16"/>
              </w:rPr>
              <w:t>1e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17534D17" w14:textId="18788D9F" w:rsidR="004F2CCA" w:rsidRPr="00E32AA2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1C1348F" w14:textId="22BC686F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34D96525" w14:textId="77777777" w:rsidTr="00B61DBD">
        <w:trPr>
          <w:trHeight w:val="340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4FE7F767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110B1891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1BA2699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5C5F">
              <w:rPr>
                <w:rFonts w:ascii="Arial" w:hAnsi="Arial" w:cs="Arial"/>
                <w:sz w:val="16"/>
                <w:szCs w:val="16"/>
              </w:rPr>
              <w:t>1f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629D7C8C" w14:textId="4C1961DC" w:rsidR="004F2CCA" w:rsidRPr="00E32AA2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EBFF2FB" w14:textId="14A4ED1B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327CE7A3" w14:textId="77777777" w:rsidTr="00B61DBD">
        <w:trPr>
          <w:trHeight w:val="340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130A0DBE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03BDE893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7900BDF" w14:textId="3B8356BB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5C5F">
              <w:rPr>
                <w:rFonts w:ascii="Arial" w:hAnsi="Arial" w:cs="Arial"/>
                <w:sz w:val="16"/>
                <w:szCs w:val="16"/>
              </w:rPr>
              <w:t>1g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45A93814" w14:textId="6C376F3F" w:rsidR="004F2CCA" w:rsidRPr="00D80F82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07D932C2" w14:textId="41C63D4E" w:rsidR="004F2CCA" w:rsidRPr="00D80F82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427860C4" w14:textId="77777777" w:rsidTr="00B61DBD">
        <w:trPr>
          <w:trHeight w:val="340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4656F366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10C45E35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5EDC09" w14:textId="1F2507BC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645F57A9" w14:textId="77777777" w:rsidR="004F2CCA" w:rsidRPr="00E32AA2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38B2E7EE" w14:textId="69CBB1DA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25621415" w14:textId="77777777" w:rsidTr="00B61DBD">
        <w:trPr>
          <w:trHeight w:val="340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7CCF23AA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31982D97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19C502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116C6F22" w14:textId="56688E2E" w:rsidR="004F2CCA" w:rsidRPr="00E32AA2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07F0365C" w14:textId="539C2BAA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5455B139" w14:textId="77777777" w:rsidTr="004F2CCA">
        <w:trPr>
          <w:gridAfter w:val="2"/>
          <w:wAfter w:w="1984" w:type="dxa"/>
          <w:trHeight w:val="365"/>
        </w:trPr>
        <w:tc>
          <w:tcPr>
            <w:tcW w:w="1809" w:type="dxa"/>
            <w:vMerge w:val="restart"/>
            <w:tcBorders>
              <w:left w:val="single" w:sz="4" w:space="0" w:color="auto"/>
            </w:tcBorders>
          </w:tcPr>
          <w:p w14:paraId="3EA926FF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  <w:p w14:paraId="7A49D568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Karakteristieken bepalen</w:t>
            </w:r>
          </w:p>
        </w:tc>
        <w:tc>
          <w:tcPr>
            <w:tcW w:w="4820" w:type="dxa"/>
            <w:vMerge w:val="restart"/>
          </w:tcPr>
          <w:p w14:paraId="7D8CEFA3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>kwalitatief redeneren over expressies of delen daarvan met betrekking tot karakteristieken als</w:t>
            </w:r>
          </w:p>
          <w:p w14:paraId="22D23FF8" w14:textId="77777777" w:rsidR="004F2CCA" w:rsidRPr="00955C5F" w:rsidRDefault="004F2CCA" w:rsidP="004F2CCA">
            <w:pPr>
              <w:numPr>
                <w:ilvl w:val="0"/>
                <w:numId w:val="21"/>
              </w:numPr>
              <w:tabs>
                <w:tab w:val="num" w:pos="318"/>
              </w:tabs>
              <w:autoSpaceDE w:val="0"/>
              <w:autoSpaceDN w:val="0"/>
              <w:adjustRightInd w:val="0"/>
              <w:spacing w:line="36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>uiterste waarden</w:t>
            </w:r>
          </w:p>
          <w:p w14:paraId="76ECDB64" w14:textId="77777777" w:rsidR="004F2CCA" w:rsidRPr="00955C5F" w:rsidRDefault="004F2CCA" w:rsidP="004F2CCA">
            <w:pPr>
              <w:numPr>
                <w:ilvl w:val="0"/>
                <w:numId w:val="21"/>
              </w:numPr>
              <w:tabs>
                <w:tab w:val="num" w:pos="318"/>
              </w:tabs>
              <w:autoSpaceDE w:val="0"/>
              <w:autoSpaceDN w:val="0"/>
              <w:adjustRightInd w:val="0"/>
              <w:spacing w:line="36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>stijgen of dalen</w:t>
            </w:r>
          </w:p>
          <w:p w14:paraId="77A98469" w14:textId="77777777" w:rsidR="004F2CCA" w:rsidRPr="00955C5F" w:rsidRDefault="004F2CCA" w:rsidP="004F2CCA">
            <w:pPr>
              <w:numPr>
                <w:ilvl w:val="0"/>
                <w:numId w:val="21"/>
              </w:numPr>
              <w:tabs>
                <w:tab w:val="num" w:pos="318"/>
              </w:tabs>
              <w:autoSpaceDE w:val="0"/>
              <w:autoSpaceDN w:val="0"/>
              <w:adjustRightInd w:val="0"/>
              <w:spacing w:line="36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>symmetrie</w:t>
            </w:r>
          </w:p>
          <w:p w14:paraId="3D499E5D" w14:textId="690C59D1" w:rsidR="004F2CCA" w:rsidRPr="00955C5F" w:rsidRDefault="004F2CCA" w:rsidP="004F2CCA">
            <w:pPr>
              <w:numPr>
                <w:ilvl w:val="0"/>
                <w:numId w:val="21"/>
              </w:numPr>
              <w:tabs>
                <w:tab w:val="num" w:pos="318"/>
              </w:tabs>
              <w:autoSpaceDE w:val="0"/>
              <w:autoSpaceDN w:val="0"/>
              <w:adjustRightInd w:val="0"/>
              <w:spacing w:line="36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>asymptotisch gedrag (op basaal niveau)</w:t>
            </w:r>
          </w:p>
        </w:tc>
        <w:tc>
          <w:tcPr>
            <w:tcW w:w="56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C4D371E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F2CCA" w:rsidRPr="000513C3" w14:paraId="2B5C1CBD" w14:textId="77777777" w:rsidTr="00B61DBD">
        <w:trPr>
          <w:trHeight w:val="340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767CAEC5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2849BE51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01701EB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1C5DA089" w14:textId="325CD32B" w:rsidR="004F2CCA" w:rsidRPr="00E32AA2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EE4674F" w14:textId="76EABF43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0A0074BE" w14:textId="77777777" w:rsidTr="00B61DBD">
        <w:trPr>
          <w:trHeight w:val="340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07C74CBD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03D7AC7B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400988B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38FFC2DA" w14:textId="4BCF02DA" w:rsidR="004F2CCA" w:rsidRPr="00E32AA2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6E2E88E" w14:textId="1D8009BB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07CFA70C" w14:textId="77777777" w:rsidTr="00B61DBD">
        <w:trPr>
          <w:trHeight w:val="340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4E8B58BE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52D841F2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4D66C159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383ADF36" w14:textId="156641CA" w:rsidR="004F2CCA" w:rsidRPr="00E32AA2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591DCC7" w14:textId="4083700A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3FEBFE60" w14:textId="77777777" w:rsidTr="00B61DBD">
        <w:trPr>
          <w:trHeight w:val="340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4448284A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1F3E69D0" w14:textId="77777777" w:rsidR="004F2CCA" w:rsidRPr="00955C5F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86E1C9E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60452D77" w14:textId="773090FB" w:rsidR="004F2CCA" w:rsidRPr="00E32AA2" w:rsidRDefault="004F2CCA" w:rsidP="004F2CCA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58EE1016" w14:textId="2EF840A6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19EDB7BB" w14:textId="77777777" w:rsidTr="00B61DBD">
        <w:trPr>
          <w:trHeight w:val="690"/>
        </w:trPr>
        <w:tc>
          <w:tcPr>
            <w:tcW w:w="1809" w:type="dxa"/>
            <w:vMerge w:val="restart"/>
            <w:tcBorders>
              <w:left w:val="single" w:sz="4" w:space="0" w:color="auto"/>
            </w:tcBorders>
          </w:tcPr>
          <w:p w14:paraId="5B8A6F4E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O. </w:t>
            </w:r>
          </w:p>
          <w:p w14:paraId="68DCF9A5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Algebraïsche expressies reduceren en representeren</w:t>
            </w:r>
          </w:p>
        </w:tc>
        <w:tc>
          <w:tcPr>
            <w:tcW w:w="4820" w:type="dxa"/>
            <w:vMerge w:val="restart"/>
          </w:tcPr>
          <w:p w14:paraId="006227E1" w14:textId="3BD67185" w:rsidR="004F2CCA" w:rsidRPr="00955C5F" w:rsidRDefault="004F2CCA" w:rsidP="004F2CCA">
            <w:pPr>
              <w:numPr>
                <w:ilvl w:val="0"/>
                <w:numId w:val="19"/>
              </w:numPr>
              <w:tabs>
                <w:tab w:val="clear" w:pos="360"/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 xml:space="preserve">complexe delen van een expressie vervangen door 'plaatsvervangers' zodat herkenbare expressies ontstaan </w:t>
            </w:r>
          </w:p>
          <w:p w14:paraId="50A09CA8" w14:textId="77777777" w:rsidR="004F2CCA" w:rsidRPr="00955C5F" w:rsidRDefault="004F2CCA" w:rsidP="004F2CCA">
            <w:pPr>
              <w:numPr>
                <w:ilvl w:val="0"/>
                <w:numId w:val="19"/>
              </w:numPr>
              <w:tabs>
                <w:tab w:val="clear" w:pos="360"/>
                <w:tab w:val="left" w:pos="318"/>
              </w:tabs>
              <w:spacing w:line="240" w:lineRule="auto"/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>flexibel kunnen wisselen tussen betekenis toekennen aan symbolen en betekenisloos kunnen manipuleren</w:t>
            </w:r>
          </w:p>
          <w:p w14:paraId="3CA6C288" w14:textId="77777777" w:rsidR="004F2CCA" w:rsidRPr="00955C5F" w:rsidRDefault="004F2CCA" w:rsidP="004F2CCA">
            <w:pPr>
              <w:numPr>
                <w:ilvl w:val="0"/>
                <w:numId w:val="19"/>
              </w:numPr>
              <w:tabs>
                <w:tab w:val="clear" w:pos="360"/>
              </w:tabs>
              <w:spacing w:line="240" w:lineRule="auto"/>
              <w:ind w:left="317" w:hanging="317"/>
              <w:rPr>
                <w:rFonts w:ascii="Arial" w:hAnsi="Arial" w:cs="Arial"/>
                <w:sz w:val="20"/>
                <w:szCs w:val="20"/>
              </w:rPr>
            </w:pPr>
            <w:r w:rsidRPr="00955C5F">
              <w:rPr>
                <w:rFonts w:ascii="Arial" w:hAnsi="Arial" w:cs="Arial"/>
                <w:sz w:val="20"/>
                <w:szCs w:val="20"/>
              </w:rPr>
              <w:t>flexibel verschillende representaties van functies (formule, tabel, grafiek) kunnen inzetten en tussen deze representaties kunnen wisselen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6481BA0A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3EDBE57" w14:textId="4EC2DEBF" w:rsidR="004F2CCA" w:rsidRPr="00E32AA2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02ABF54A" w14:textId="5ECE502D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4F2CCA" w:rsidRPr="000513C3" w14:paraId="5947244D" w14:textId="77777777" w:rsidTr="00B61DBD">
        <w:trPr>
          <w:trHeight w:val="688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4FAE3BFB" w14:textId="77777777" w:rsidR="004F2CCA" w:rsidRPr="000513C3" w:rsidRDefault="004F2CCA" w:rsidP="004F2CC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6A3FDBC1" w14:textId="77777777" w:rsidR="004F2CCA" w:rsidRPr="000513C3" w:rsidRDefault="004F2CCA" w:rsidP="004F2CCA">
            <w:pPr>
              <w:numPr>
                <w:ilvl w:val="0"/>
                <w:numId w:val="19"/>
              </w:numPr>
              <w:tabs>
                <w:tab w:val="clear" w:pos="360"/>
              </w:tabs>
              <w:autoSpaceDE w:val="0"/>
              <w:autoSpaceDN w:val="0"/>
              <w:adjustRightInd w:val="0"/>
              <w:spacing w:line="240" w:lineRule="auto"/>
              <w:ind w:left="317" w:hanging="31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2EDE7792" w14:textId="77777777" w:rsidR="004F2CCA" w:rsidRPr="000513C3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61FE4969" w14:textId="4D31CE5A" w:rsidR="004F2CCA" w:rsidRPr="00E32AA2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3532F36" w14:textId="02631EBF" w:rsidR="004F2CCA" w:rsidRPr="00632EDD" w:rsidRDefault="004F2CCA" w:rsidP="004F2CC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B61DBD" w:rsidRPr="000513C3" w14:paraId="2EFC5B54" w14:textId="77777777" w:rsidTr="00B61DBD">
        <w:trPr>
          <w:trHeight w:val="688"/>
        </w:trPr>
        <w:tc>
          <w:tcPr>
            <w:tcW w:w="1809" w:type="dxa"/>
            <w:vMerge/>
            <w:tcBorders>
              <w:left w:val="single" w:sz="4" w:space="0" w:color="auto"/>
            </w:tcBorders>
          </w:tcPr>
          <w:p w14:paraId="19487737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0C123946" w14:textId="77777777" w:rsidR="00B61DBD" w:rsidRPr="000513C3" w:rsidRDefault="00B61DBD" w:rsidP="00B61DBD">
            <w:pPr>
              <w:numPr>
                <w:ilvl w:val="0"/>
                <w:numId w:val="19"/>
              </w:numPr>
              <w:tabs>
                <w:tab w:val="clear" w:pos="360"/>
              </w:tabs>
              <w:autoSpaceDE w:val="0"/>
              <w:autoSpaceDN w:val="0"/>
              <w:adjustRightInd w:val="0"/>
              <w:spacing w:line="240" w:lineRule="auto"/>
              <w:ind w:left="317" w:hanging="31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322BE010" w14:textId="77777777" w:rsidR="00B61DBD" w:rsidRPr="000513C3" w:rsidRDefault="00B61DBD" w:rsidP="00B61DB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295DCA29" w14:textId="32D49EEF" w:rsidR="00B61DBD" w:rsidRPr="00E32AA2" w:rsidRDefault="00B61DBD" w:rsidP="00B61DB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0E214FBA" w14:textId="216AF592" w:rsidR="00B61DBD" w:rsidRPr="000513C3" w:rsidRDefault="00B61DBD" w:rsidP="00B61DB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14:paraId="4C60F36B" w14:textId="77777777" w:rsidR="000513C3" w:rsidRPr="000513C3" w:rsidRDefault="000513C3" w:rsidP="000513C3">
      <w:pPr>
        <w:spacing w:line="240" w:lineRule="auto"/>
        <w:rPr>
          <w:rFonts w:ascii="Arial" w:hAnsi="Arial" w:cs="Arial"/>
          <w:sz w:val="28"/>
          <w:szCs w:val="28"/>
        </w:rPr>
      </w:pPr>
    </w:p>
    <w:p w14:paraId="3E673F4A" w14:textId="77777777" w:rsidR="000513C3" w:rsidRPr="000513C3" w:rsidRDefault="000513C3" w:rsidP="000513C3">
      <w:pPr>
        <w:spacing w:line="240" w:lineRule="auto"/>
        <w:rPr>
          <w:rFonts w:ascii="Arial" w:hAnsi="Arial" w:cs="Arial"/>
          <w:sz w:val="28"/>
          <w:szCs w:val="28"/>
        </w:rPr>
      </w:pPr>
      <w:r w:rsidRPr="000513C3">
        <w:rPr>
          <w:rFonts w:ascii="Arial" w:hAnsi="Arial" w:cs="Arial"/>
          <w:sz w:val="28"/>
          <w:szCs w:val="28"/>
        </w:rPr>
        <w:t xml:space="preserve">III. Meetkunde </w:t>
      </w:r>
      <w:r w:rsidRPr="000513C3">
        <w:rPr>
          <w:rFonts w:ascii="Arial" w:hAnsi="Arial" w:cs="Arial"/>
          <w:i/>
          <w:sz w:val="24"/>
          <w:szCs w:val="24"/>
        </w:rPr>
        <w:t>(kruis: gewenst)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4820"/>
        <w:gridCol w:w="567"/>
        <w:gridCol w:w="850"/>
        <w:gridCol w:w="1134"/>
      </w:tblGrid>
      <w:tr w:rsidR="004F2CCA" w:rsidRPr="000513C3" w14:paraId="40E84D31" w14:textId="77777777" w:rsidTr="004F2CCA">
        <w:tc>
          <w:tcPr>
            <w:tcW w:w="1838" w:type="dxa"/>
          </w:tcPr>
          <w:p w14:paraId="19F3D78C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Onderwerp</w:t>
            </w:r>
          </w:p>
        </w:tc>
        <w:tc>
          <w:tcPr>
            <w:tcW w:w="4820" w:type="dxa"/>
          </w:tcPr>
          <w:p w14:paraId="3AA0CB49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Facet</w:t>
            </w:r>
          </w:p>
        </w:tc>
        <w:tc>
          <w:tcPr>
            <w:tcW w:w="567" w:type="dxa"/>
          </w:tcPr>
          <w:p w14:paraId="45A3768D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Nr.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14:paraId="683E7F8D" w14:textId="040147D0" w:rsidR="004F2CCA" w:rsidRPr="00955C5F" w:rsidRDefault="004F2CCA" w:rsidP="000513C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5C5F">
              <w:rPr>
                <w:rFonts w:ascii="Arial" w:hAnsi="Arial" w:cs="Arial"/>
                <w:b/>
                <w:sz w:val="20"/>
                <w:szCs w:val="20"/>
              </w:rPr>
              <w:t>Breed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14:paraId="40B02781" w14:textId="26BA9B42" w:rsidR="004F2CCA" w:rsidRPr="00955C5F" w:rsidRDefault="004F2CCA" w:rsidP="000513C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5C5F">
              <w:rPr>
                <w:rFonts w:ascii="Arial" w:hAnsi="Arial" w:cs="Arial"/>
                <w:b/>
                <w:sz w:val="20"/>
                <w:szCs w:val="20"/>
              </w:rPr>
              <w:t>Specifiek</w:t>
            </w:r>
          </w:p>
        </w:tc>
      </w:tr>
      <w:tr w:rsidR="004F2CCA" w:rsidRPr="000513C3" w14:paraId="6576E1A3" w14:textId="77777777" w:rsidTr="004F2CCA">
        <w:tc>
          <w:tcPr>
            <w:tcW w:w="1838" w:type="dxa"/>
          </w:tcPr>
          <w:p w14:paraId="2AE615A9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</w:tcPr>
          <w:p w14:paraId="57D9CB76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14:paraId="595F4A41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14:paraId="62D52663" w14:textId="77777777" w:rsidR="004F2CCA" w:rsidRDefault="004F2CCA" w:rsidP="000513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14:paraId="262E9E2D" w14:textId="77777777" w:rsidR="004F2CCA" w:rsidRDefault="004F2CCA" w:rsidP="000513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1DBD" w:rsidRPr="000513C3" w14:paraId="50B8C3C7" w14:textId="77777777" w:rsidTr="00B61DBD">
        <w:trPr>
          <w:trHeight w:val="567"/>
        </w:trPr>
        <w:tc>
          <w:tcPr>
            <w:tcW w:w="1838" w:type="dxa"/>
            <w:vMerge w:val="restart"/>
          </w:tcPr>
          <w:p w14:paraId="1CBB1A63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P.</w:t>
            </w:r>
          </w:p>
          <w:p w14:paraId="50EFF838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Vlakke meetkunde</w:t>
            </w:r>
          </w:p>
        </w:tc>
        <w:tc>
          <w:tcPr>
            <w:tcW w:w="4820" w:type="dxa"/>
            <w:vMerge w:val="restart"/>
          </w:tcPr>
          <w:p w14:paraId="21125549" w14:textId="77777777" w:rsidR="00B61DBD" w:rsidRPr="000513C3" w:rsidRDefault="00B61DBD" w:rsidP="00B61DBD">
            <w:pPr>
              <w:numPr>
                <w:ilvl w:val="0"/>
                <w:numId w:val="30"/>
              </w:numPr>
              <w:tabs>
                <w:tab w:val="left" w:pos="318"/>
              </w:tabs>
              <w:spacing w:line="240" w:lineRule="auto"/>
              <w:ind w:left="318" w:hanging="318"/>
              <w:rPr>
                <w:rFonts w:ascii="Arial" w:hAnsi="Arial" w:cs="Arial"/>
                <w:sz w:val="20"/>
                <w:szCs w:val="24"/>
              </w:rPr>
            </w:pPr>
            <w:r w:rsidRPr="000513C3">
              <w:rPr>
                <w:rFonts w:ascii="Arial" w:hAnsi="Arial" w:cs="Arial"/>
                <w:sz w:val="20"/>
                <w:szCs w:val="24"/>
              </w:rPr>
              <w:t>In meetkundige, contextrijke toepassingen afstanden tussen een punt en een lijn en hoeken tussen lijnen kunnen bepalen</w:t>
            </w:r>
          </w:p>
          <w:p w14:paraId="575E9C4C" w14:textId="77777777" w:rsidR="00B61DBD" w:rsidRPr="000513C3" w:rsidRDefault="00B61DBD" w:rsidP="00B61DBD">
            <w:pPr>
              <w:numPr>
                <w:ilvl w:val="0"/>
                <w:numId w:val="30"/>
              </w:numPr>
              <w:tabs>
                <w:tab w:val="left" w:pos="318"/>
              </w:tabs>
              <w:spacing w:line="240" w:lineRule="auto"/>
              <w:ind w:left="318" w:hanging="318"/>
              <w:rPr>
                <w:rFonts w:ascii="Arial" w:hAnsi="Arial" w:cs="Arial"/>
                <w:sz w:val="20"/>
                <w:szCs w:val="24"/>
              </w:rPr>
            </w:pPr>
            <w:r w:rsidRPr="000513C3">
              <w:rPr>
                <w:rFonts w:ascii="Arial" w:hAnsi="Arial" w:cs="Arial"/>
                <w:sz w:val="20"/>
                <w:szCs w:val="24"/>
              </w:rPr>
              <w:t>de stelling van Pythagoras kennen en kunnen toepassen</w:t>
            </w:r>
          </w:p>
          <w:p w14:paraId="639EF416" w14:textId="77777777" w:rsidR="00B61DBD" w:rsidRPr="000513C3" w:rsidRDefault="00B61DBD" w:rsidP="00B61DBD">
            <w:pPr>
              <w:numPr>
                <w:ilvl w:val="0"/>
                <w:numId w:val="30"/>
              </w:numPr>
              <w:tabs>
                <w:tab w:val="left" w:pos="318"/>
              </w:tabs>
              <w:spacing w:line="240" w:lineRule="auto"/>
              <w:ind w:left="318" w:hanging="318"/>
              <w:rPr>
                <w:rFonts w:ascii="Arial" w:hAnsi="Arial" w:cs="Arial"/>
                <w:sz w:val="20"/>
                <w:szCs w:val="24"/>
              </w:rPr>
            </w:pPr>
            <w:r w:rsidRPr="000513C3">
              <w:rPr>
                <w:rFonts w:ascii="Arial" w:hAnsi="Arial" w:cs="Arial"/>
                <w:sz w:val="20"/>
                <w:szCs w:val="24"/>
              </w:rPr>
              <w:t>de sinus- en cosinusregel kennen en kunnen toepassen.</w:t>
            </w:r>
          </w:p>
        </w:tc>
        <w:tc>
          <w:tcPr>
            <w:tcW w:w="567" w:type="dxa"/>
            <w:vAlign w:val="center"/>
          </w:tcPr>
          <w:p w14:paraId="6406E015" w14:textId="77777777" w:rsidR="00B61DBD" w:rsidRPr="000513C3" w:rsidRDefault="00B61DBD" w:rsidP="00B61DBD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12D3AE31" w14:textId="5D56E90A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5DCE5C53" w14:textId="2C9AB889" w:rsidR="00B61DBD" w:rsidRDefault="00B61DBD" w:rsidP="00B61DB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B61DBD" w:rsidRPr="000513C3" w14:paraId="69DCE675" w14:textId="77777777" w:rsidTr="00B61DBD">
        <w:trPr>
          <w:trHeight w:val="567"/>
        </w:trPr>
        <w:tc>
          <w:tcPr>
            <w:tcW w:w="1838" w:type="dxa"/>
            <w:vMerge/>
          </w:tcPr>
          <w:p w14:paraId="5B3B8B26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16561330" w14:textId="77777777" w:rsidR="00B61DBD" w:rsidRPr="000513C3" w:rsidRDefault="00B61DBD" w:rsidP="00B61DBD">
            <w:pPr>
              <w:numPr>
                <w:ilvl w:val="0"/>
                <w:numId w:val="30"/>
              </w:numPr>
              <w:spacing w:line="24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7F2ADEDE" w14:textId="77777777" w:rsidR="00B61DBD" w:rsidRPr="000513C3" w:rsidRDefault="00B61DBD" w:rsidP="00B61DBD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1928C3EA" w14:textId="6571CDFE" w:rsidR="00B61DBD" w:rsidRPr="00E32AA2" w:rsidRDefault="00B61DBD" w:rsidP="00B61DBD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BF0A453" w14:textId="0DB0CC13" w:rsidR="00B61DBD" w:rsidRPr="00632EDD" w:rsidRDefault="00B61DBD" w:rsidP="00B61DBD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B61DBD" w:rsidRPr="000513C3" w14:paraId="1D6CC737" w14:textId="77777777" w:rsidTr="00B61DBD">
        <w:trPr>
          <w:trHeight w:val="471"/>
        </w:trPr>
        <w:tc>
          <w:tcPr>
            <w:tcW w:w="1838" w:type="dxa"/>
            <w:vMerge/>
          </w:tcPr>
          <w:p w14:paraId="5A81FC55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47BA1CF3" w14:textId="77777777" w:rsidR="00B61DBD" w:rsidRPr="000513C3" w:rsidRDefault="00B61DBD" w:rsidP="00B61DBD">
            <w:pPr>
              <w:numPr>
                <w:ilvl w:val="0"/>
                <w:numId w:val="30"/>
              </w:numPr>
              <w:spacing w:line="24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49F56879" w14:textId="77777777" w:rsidR="00B61DBD" w:rsidRPr="000513C3" w:rsidRDefault="00B61DBD" w:rsidP="00B61DBD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0D902053" w14:textId="28FF2135" w:rsidR="00B61DBD" w:rsidRPr="00E32AA2" w:rsidRDefault="00B61DBD" w:rsidP="00B61DBD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6D34CB6B" w14:textId="79FAD9DB" w:rsidR="00B61DBD" w:rsidRPr="00632EDD" w:rsidRDefault="00B61DBD" w:rsidP="00B61DBD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14:paraId="71234419" w14:textId="77777777" w:rsidR="000513C3" w:rsidRPr="000513C3" w:rsidRDefault="000513C3" w:rsidP="000513C3">
      <w:pPr>
        <w:spacing w:line="240" w:lineRule="auto"/>
        <w:rPr>
          <w:rFonts w:ascii="Arial" w:hAnsi="Arial" w:cs="Arial"/>
          <w:sz w:val="28"/>
          <w:szCs w:val="28"/>
        </w:rPr>
      </w:pPr>
    </w:p>
    <w:p w14:paraId="70F858FB" w14:textId="77777777" w:rsidR="000513C3" w:rsidRPr="000513C3" w:rsidRDefault="000513C3" w:rsidP="000513C3">
      <w:pPr>
        <w:spacing w:line="240" w:lineRule="auto"/>
        <w:rPr>
          <w:rFonts w:ascii="Arial" w:hAnsi="Arial" w:cs="Arial"/>
          <w:sz w:val="28"/>
          <w:szCs w:val="28"/>
        </w:rPr>
      </w:pPr>
      <w:r w:rsidRPr="000513C3">
        <w:rPr>
          <w:rFonts w:ascii="Arial" w:hAnsi="Arial" w:cs="Arial"/>
          <w:sz w:val="28"/>
          <w:szCs w:val="28"/>
        </w:rPr>
        <w:t xml:space="preserve">IV. Differentiaalrekening </w:t>
      </w:r>
      <w:r w:rsidRPr="000513C3">
        <w:rPr>
          <w:rFonts w:ascii="Arial" w:hAnsi="Arial" w:cs="Arial"/>
          <w:i/>
          <w:sz w:val="24"/>
          <w:szCs w:val="24"/>
        </w:rPr>
        <w:t>(kruis: gewenst)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4820"/>
        <w:gridCol w:w="567"/>
        <w:gridCol w:w="850"/>
        <w:gridCol w:w="1134"/>
      </w:tblGrid>
      <w:tr w:rsidR="004F2CCA" w:rsidRPr="000513C3" w14:paraId="71D1828A" w14:textId="77777777" w:rsidTr="004F2CCA">
        <w:tc>
          <w:tcPr>
            <w:tcW w:w="1838" w:type="dxa"/>
            <w:tcBorders>
              <w:bottom w:val="single" w:sz="4" w:space="0" w:color="auto"/>
            </w:tcBorders>
          </w:tcPr>
          <w:p w14:paraId="027A9697" w14:textId="77777777" w:rsidR="004F2CCA" w:rsidRPr="000513C3" w:rsidRDefault="004F2CCA" w:rsidP="00A4040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Onderwerp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33EFC6A5" w14:textId="77777777" w:rsidR="004F2CCA" w:rsidRPr="000513C3" w:rsidRDefault="004F2CCA" w:rsidP="00A4040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Facet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10A46CBB" w14:textId="77777777" w:rsidR="004F2CCA" w:rsidRPr="000513C3" w:rsidRDefault="004F2CCA" w:rsidP="00A4040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Nr.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14:paraId="0F2F57EE" w14:textId="1940FB5F" w:rsidR="004F2CCA" w:rsidRPr="00955C5F" w:rsidRDefault="004F2CCA" w:rsidP="00A4040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5C5F">
              <w:rPr>
                <w:rFonts w:ascii="Arial" w:hAnsi="Arial" w:cs="Arial"/>
                <w:b/>
                <w:sz w:val="20"/>
                <w:szCs w:val="20"/>
              </w:rPr>
              <w:t>Breed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14:paraId="264CF7F7" w14:textId="6CF82461" w:rsidR="004F2CCA" w:rsidRPr="00955C5F" w:rsidRDefault="004F2CCA" w:rsidP="00A4040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5C5F">
              <w:rPr>
                <w:rFonts w:ascii="Arial" w:hAnsi="Arial" w:cs="Arial"/>
                <w:b/>
                <w:sz w:val="20"/>
                <w:szCs w:val="20"/>
              </w:rPr>
              <w:t>Specifiek</w:t>
            </w:r>
          </w:p>
        </w:tc>
      </w:tr>
      <w:tr w:rsidR="004F2CCA" w:rsidRPr="000513C3" w14:paraId="654EBD38" w14:textId="77777777" w:rsidTr="004F2CCA">
        <w:tc>
          <w:tcPr>
            <w:tcW w:w="1838" w:type="dxa"/>
            <w:tcBorders>
              <w:bottom w:val="single" w:sz="4" w:space="0" w:color="auto"/>
            </w:tcBorders>
          </w:tcPr>
          <w:p w14:paraId="0D89D0BC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7B1985A6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1D292AD7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14:paraId="26EAAE6C" w14:textId="77777777" w:rsidR="004F2CCA" w:rsidRDefault="004F2CCA" w:rsidP="000513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14:paraId="14323603" w14:textId="77777777" w:rsidR="004F2CCA" w:rsidRDefault="004F2CCA" w:rsidP="000513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1DBD" w:rsidRPr="000513C3" w14:paraId="762B4E36" w14:textId="77777777" w:rsidTr="00B61DB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0D06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Q.</w:t>
            </w:r>
          </w:p>
          <w:p w14:paraId="4E066670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Begrip afgeleide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A68F" w14:textId="77777777" w:rsidR="00B61DBD" w:rsidRPr="000513C3" w:rsidRDefault="00B61DBD" w:rsidP="00B61DBD">
            <w:pPr>
              <w:numPr>
                <w:ilvl w:val="0"/>
                <w:numId w:val="38"/>
              </w:numPr>
              <w:spacing w:line="240" w:lineRule="auto"/>
              <w:ind w:left="318" w:hanging="318"/>
              <w:rPr>
                <w:rFonts w:ascii="Arial" w:hAnsi="Arial" w:cs="Arial"/>
                <w:sz w:val="18"/>
                <w:szCs w:val="18"/>
              </w:rPr>
            </w:pPr>
            <w:r w:rsidRPr="000513C3">
              <w:rPr>
                <w:rFonts w:ascii="Arial" w:hAnsi="Arial" w:cs="Arial"/>
                <w:sz w:val="18"/>
                <w:szCs w:val="18"/>
              </w:rPr>
              <w:t>het begripsmatig en routinematig kunnen omgaan met het begrip afgeleide van een (strandaard)functie als maat voor de verandering van een functiewaarde in een bepaald punt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ADEA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582120E3" w14:textId="0F6D06FA" w:rsidR="00B61DBD" w:rsidRPr="00E32AA2" w:rsidRDefault="00B61DBD" w:rsidP="00B61DBD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09F77AB6" w14:textId="23CF6977" w:rsidR="00B61DBD" w:rsidRPr="00632EDD" w:rsidRDefault="00B61DBD" w:rsidP="00B61DBD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B61DBD" w:rsidRPr="000513C3" w14:paraId="3A67EEEC" w14:textId="77777777" w:rsidTr="00B61DBD">
        <w:trPr>
          <w:trHeight w:val="408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735C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R.</w:t>
            </w:r>
          </w:p>
          <w:p w14:paraId="06AA9978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Rekenen aan afgeleiden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4C9C" w14:textId="306C85D9" w:rsidR="00B61DBD" w:rsidRDefault="00B61DBD" w:rsidP="00B61DBD">
            <w:pPr>
              <w:numPr>
                <w:ilvl w:val="0"/>
                <w:numId w:val="36"/>
              </w:numPr>
              <w:spacing w:line="240" w:lineRule="auto"/>
              <w:ind w:left="318" w:hanging="318"/>
              <w:rPr>
                <w:rFonts w:ascii="Arial" w:hAnsi="Arial" w:cs="Arial"/>
                <w:sz w:val="18"/>
                <w:szCs w:val="18"/>
              </w:rPr>
            </w:pPr>
            <w:r w:rsidRPr="000513C3">
              <w:rPr>
                <w:rFonts w:ascii="Arial" w:hAnsi="Arial" w:cs="Arial"/>
                <w:sz w:val="18"/>
                <w:szCs w:val="18"/>
              </w:rPr>
              <w:t>De som-. product- en quotiëntregel kunnen toepassen op eenvoudige enkelvoudige functies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FD2708A" w14:textId="303A7D37" w:rsidR="00B61DBD" w:rsidRPr="00C56986" w:rsidRDefault="00B61DBD" w:rsidP="00B61DBD">
            <w:pPr>
              <w:numPr>
                <w:ilvl w:val="0"/>
                <w:numId w:val="36"/>
              </w:numPr>
              <w:spacing w:line="240" w:lineRule="auto"/>
              <w:ind w:left="318" w:hanging="318"/>
              <w:rPr>
                <w:rFonts w:ascii="Arial" w:hAnsi="Arial" w:cs="Arial"/>
                <w:sz w:val="18"/>
                <w:szCs w:val="18"/>
              </w:rPr>
            </w:pPr>
            <w:r w:rsidRPr="000513C3">
              <w:rPr>
                <w:rFonts w:ascii="Arial" w:hAnsi="Arial" w:cs="Arial"/>
                <w:sz w:val="18"/>
                <w:szCs w:val="18"/>
              </w:rPr>
              <w:t>de kettingregel kunnen toepassen op eenvoudige samengestelde functies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45712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23D318B3" w14:textId="05CB484C" w:rsidR="00B61DBD" w:rsidRPr="00E32AA2" w:rsidRDefault="00B61DBD" w:rsidP="00B61DBD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4674FA9" w14:textId="70E0FFDA" w:rsidR="00B61DBD" w:rsidRPr="00632EDD" w:rsidRDefault="00B61DBD" w:rsidP="00B61DBD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B61DBD" w:rsidRPr="000513C3" w14:paraId="2084007F" w14:textId="77777777" w:rsidTr="00B61DBD">
        <w:trPr>
          <w:trHeight w:val="413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9632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DA6C" w14:textId="77777777" w:rsidR="00B61DBD" w:rsidRPr="000513C3" w:rsidRDefault="00B61DBD" w:rsidP="00B61DBD">
            <w:pPr>
              <w:numPr>
                <w:ilvl w:val="0"/>
                <w:numId w:val="34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B4E68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67E37158" w14:textId="6084EF13" w:rsidR="00B61DBD" w:rsidRPr="00E32AA2" w:rsidRDefault="00B61DBD" w:rsidP="00B61DBD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1B803528" w14:textId="79D78C5F" w:rsidR="00B61DBD" w:rsidRPr="00632EDD" w:rsidRDefault="00B61DBD" w:rsidP="00B61DBD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B61DBD" w:rsidRPr="000513C3" w14:paraId="51A556DE" w14:textId="77777777" w:rsidTr="00B61DBD">
        <w:trPr>
          <w:trHeight w:val="545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CE20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S.</w:t>
            </w:r>
          </w:p>
          <w:p w14:paraId="29D747C4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Toepassen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EF24" w14:textId="77777777" w:rsidR="00B61DBD" w:rsidRPr="000513C3" w:rsidRDefault="00B61DBD" w:rsidP="00B61DBD">
            <w:pPr>
              <w:numPr>
                <w:ilvl w:val="0"/>
                <w:numId w:val="37"/>
              </w:numPr>
              <w:spacing w:line="240" w:lineRule="auto"/>
              <w:ind w:left="318" w:hanging="318"/>
              <w:rPr>
                <w:rFonts w:ascii="Arial" w:hAnsi="Arial" w:cs="Arial"/>
                <w:sz w:val="18"/>
                <w:szCs w:val="18"/>
              </w:rPr>
            </w:pPr>
            <w:r w:rsidRPr="000513C3">
              <w:rPr>
                <w:rFonts w:ascii="Arial" w:hAnsi="Arial" w:cs="Arial"/>
                <w:sz w:val="18"/>
                <w:szCs w:val="18"/>
              </w:rPr>
              <w:t>binnen een beroepscontext begrippen als toename, snelheid, groei en gradiënt wiskundig kunnen beschrijven en hanteren</w:t>
            </w:r>
          </w:p>
          <w:p w14:paraId="7D2B06C0" w14:textId="77777777" w:rsidR="00B61DBD" w:rsidRPr="000513C3" w:rsidRDefault="00B61DBD" w:rsidP="00B61DBD">
            <w:pPr>
              <w:numPr>
                <w:ilvl w:val="0"/>
                <w:numId w:val="37"/>
              </w:numPr>
              <w:spacing w:line="240" w:lineRule="auto"/>
              <w:ind w:left="318" w:hanging="318"/>
              <w:rPr>
                <w:rFonts w:ascii="Arial" w:hAnsi="Arial" w:cs="Arial"/>
                <w:sz w:val="18"/>
                <w:szCs w:val="18"/>
              </w:rPr>
            </w:pPr>
            <w:r w:rsidRPr="000513C3">
              <w:rPr>
                <w:rFonts w:ascii="Arial" w:hAnsi="Arial" w:cs="Arial"/>
                <w:sz w:val="18"/>
                <w:szCs w:val="18"/>
              </w:rPr>
              <w:t>realistische optimaliseringproblemen kunnen opstellen en oplossen.</w:t>
            </w:r>
          </w:p>
          <w:p w14:paraId="76AEE94F" w14:textId="77777777" w:rsidR="00B61DBD" w:rsidRPr="00D2119F" w:rsidRDefault="00B61DBD" w:rsidP="00B61DBD">
            <w:pPr>
              <w:numPr>
                <w:ilvl w:val="0"/>
                <w:numId w:val="37"/>
              </w:numPr>
              <w:spacing w:line="240" w:lineRule="auto"/>
              <w:ind w:left="318" w:hanging="318"/>
              <w:rPr>
                <w:rFonts w:ascii="Arial" w:hAnsi="Arial" w:cs="Arial"/>
                <w:sz w:val="18"/>
                <w:szCs w:val="18"/>
              </w:rPr>
            </w:pPr>
            <w:r w:rsidRPr="000513C3">
              <w:rPr>
                <w:rFonts w:ascii="Arial" w:hAnsi="Arial" w:cs="Arial"/>
                <w:sz w:val="18"/>
                <w:szCs w:val="18"/>
              </w:rPr>
              <w:t>Het vermogen om rekenkundige</w:t>
            </w:r>
            <w:smartTag w:uri="urn:schemas-microsoft-com:office:smarttags" w:element="PersonName">
              <w:r w:rsidRPr="000513C3">
                <w:rPr>
                  <w:rFonts w:ascii="Arial" w:hAnsi="Arial" w:cs="Arial"/>
                  <w:sz w:val="18"/>
                  <w:szCs w:val="18"/>
                </w:rPr>
                <w:t>,</w:t>
              </w:r>
            </w:smartTag>
            <w:r w:rsidRPr="000513C3">
              <w:rPr>
                <w:rFonts w:ascii="Arial" w:hAnsi="Arial" w:cs="Arial"/>
                <w:sz w:val="18"/>
                <w:szCs w:val="18"/>
              </w:rPr>
              <w:t xml:space="preserve"> algebraïsche en deductieve vaardigheden te kunnen uitvoeren zonder ICT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7BC1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206A7F4A" w14:textId="0449429C" w:rsidR="00B61DBD" w:rsidRPr="00E32AA2" w:rsidRDefault="00B61DBD" w:rsidP="00B61DBD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30A1FE4B" w14:textId="6AEFFEE2" w:rsidR="00B61DBD" w:rsidRPr="00632EDD" w:rsidRDefault="00B61DBD" w:rsidP="00B61DBD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B61DBD" w:rsidRPr="000513C3" w14:paraId="0882E93F" w14:textId="77777777" w:rsidTr="00B61DBD">
        <w:trPr>
          <w:trHeight w:val="545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5166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8C39" w14:textId="77777777" w:rsidR="00B61DBD" w:rsidRPr="000513C3" w:rsidRDefault="00B61DBD" w:rsidP="00B61DBD">
            <w:pPr>
              <w:numPr>
                <w:ilvl w:val="0"/>
                <w:numId w:val="34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3C33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6E1C5E1D" w14:textId="043F0FA7" w:rsidR="00B61DBD" w:rsidRPr="00E32AA2" w:rsidRDefault="00B61DBD" w:rsidP="00B61DBD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51536CD4" w14:textId="12FE7E76" w:rsidR="00B61DBD" w:rsidRPr="00632EDD" w:rsidRDefault="00B61DBD" w:rsidP="00B61DBD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B61DBD" w:rsidRPr="000513C3" w14:paraId="6A1BDF16" w14:textId="77777777" w:rsidTr="00B61DBD">
        <w:trPr>
          <w:trHeight w:val="546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BC67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7CD4" w14:textId="77777777" w:rsidR="00B61DBD" w:rsidRPr="000513C3" w:rsidRDefault="00B61DBD" w:rsidP="00B61DBD">
            <w:pPr>
              <w:numPr>
                <w:ilvl w:val="0"/>
                <w:numId w:val="34"/>
              </w:num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C0CF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FFFFF" w:themeFill="background1"/>
          </w:tcPr>
          <w:p w14:paraId="154101A3" w14:textId="24F601C1" w:rsidR="00B61DBD" w:rsidRPr="00E32AA2" w:rsidRDefault="00B61DBD" w:rsidP="00B61DBD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9E89152" w14:textId="08BEF84D" w:rsidR="00B61DBD" w:rsidRPr="00632EDD" w:rsidRDefault="00B61DBD" w:rsidP="00B61DBD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14:paraId="4A4A4933" w14:textId="77777777" w:rsidR="000513C3" w:rsidRPr="000513C3" w:rsidRDefault="000513C3" w:rsidP="000513C3">
      <w:pPr>
        <w:spacing w:line="240" w:lineRule="auto"/>
        <w:rPr>
          <w:rFonts w:ascii="Arial" w:hAnsi="Arial" w:cs="Arial"/>
          <w:sz w:val="28"/>
          <w:szCs w:val="28"/>
        </w:rPr>
      </w:pPr>
    </w:p>
    <w:p w14:paraId="1EE70D2F" w14:textId="77777777" w:rsidR="000513C3" w:rsidRPr="000513C3" w:rsidRDefault="000513C3" w:rsidP="000513C3">
      <w:pPr>
        <w:spacing w:line="240" w:lineRule="auto"/>
        <w:rPr>
          <w:rFonts w:ascii="Arial" w:hAnsi="Arial" w:cs="Arial"/>
          <w:sz w:val="28"/>
          <w:szCs w:val="28"/>
        </w:rPr>
      </w:pPr>
      <w:r w:rsidRPr="000513C3">
        <w:rPr>
          <w:rFonts w:ascii="Arial" w:hAnsi="Arial" w:cs="Arial"/>
          <w:sz w:val="28"/>
          <w:szCs w:val="28"/>
        </w:rPr>
        <w:t xml:space="preserve">V. Modelleren </w:t>
      </w:r>
      <w:r w:rsidRPr="000513C3">
        <w:rPr>
          <w:rFonts w:ascii="Arial" w:hAnsi="Arial" w:cs="Arial"/>
          <w:i/>
          <w:sz w:val="24"/>
          <w:szCs w:val="24"/>
        </w:rPr>
        <w:t>(kruis: gewenst)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4820"/>
        <w:gridCol w:w="567"/>
        <w:gridCol w:w="850"/>
        <w:gridCol w:w="1134"/>
      </w:tblGrid>
      <w:tr w:rsidR="004F2CCA" w:rsidRPr="000513C3" w14:paraId="563F433F" w14:textId="77777777" w:rsidTr="004F2CCA">
        <w:tc>
          <w:tcPr>
            <w:tcW w:w="1838" w:type="dxa"/>
          </w:tcPr>
          <w:p w14:paraId="20F18DE1" w14:textId="77777777" w:rsidR="004F2CCA" w:rsidRPr="000513C3" w:rsidRDefault="004F2CCA" w:rsidP="00A4040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bCs/>
                <w:sz w:val="20"/>
                <w:szCs w:val="20"/>
              </w:rPr>
              <w:t>Onderwerp</w:t>
            </w:r>
          </w:p>
        </w:tc>
        <w:tc>
          <w:tcPr>
            <w:tcW w:w="4820" w:type="dxa"/>
          </w:tcPr>
          <w:p w14:paraId="6DDCC75A" w14:textId="77777777" w:rsidR="004F2CCA" w:rsidRPr="000513C3" w:rsidRDefault="004F2CCA" w:rsidP="00A4040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Facet</w:t>
            </w:r>
          </w:p>
        </w:tc>
        <w:tc>
          <w:tcPr>
            <w:tcW w:w="567" w:type="dxa"/>
          </w:tcPr>
          <w:p w14:paraId="49D8C700" w14:textId="77777777" w:rsidR="004F2CCA" w:rsidRPr="000513C3" w:rsidRDefault="004F2CCA" w:rsidP="00A4040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Nr.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14:paraId="53EE37A4" w14:textId="7F4994DC" w:rsidR="004F2CCA" w:rsidRPr="00955C5F" w:rsidRDefault="004F2CCA" w:rsidP="00A4040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5C5F">
              <w:rPr>
                <w:rFonts w:ascii="Arial" w:hAnsi="Arial" w:cs="Arial"/>
                <w:b/>
                <w:sz w:val="20"/>
                <w:szCs w:val="20"/>
              </w:rPr>
              <w:t>Breed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14:paraId="74D97A8C" w14:textId="44E0BA2D" w:rsidR="004F2CCA" w:rsidRPr="00955C5F" w:rsidRDefault="004F2CCA" w:rsidP="00A4040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5C5F">
              <w:rPr>
                <w:rFonts w:ascii="Arial" w:hAnsi="Arial" w:cs="Arial"/>
                <w:b/>
                <w:sz w:val="20"/>
                <w:szCs w:val="20"/>
              </w:rPr>
              <w:t>Specifiek</w:t>
            </w:r>
          </w:p>
        </w:tc>
      </w:tr>
      <w:tr w:rsidR="004F2CCA" w:rsidRPr="000513C3" w14:paraId="74F98A97" w14:textId="77777777" w:rsidTr="004F2CCA">
        <w:tc>
          <w:tcPr>
            <w:tcW w:w="1838" w:type="dxa"/>
          </w:tcPr>
          <w:p w14:paraId="5403A16D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0" w:type="dxa"/>
          </w:tcPr>
          <w:p w14:paraId="2A54AEC3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14:paraId="0DC1325B" w14:textId="77777777" w:rsidR="004F2CCA" w:rsidRPr="000513C3" w:rsidRDefault="004F2CCA" w:rsidP="000513C3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14:paraId="57E623F8" w14:textId="77777777" w:rsidR="004F2CCA" w:rsidRDefault="004F2CCA" w:rsidP="000513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14:paraId="32FED336" w14:textId="77777777" w:rsidR="004F2CCA" w:rsidRDefault="004F2CCA" w:rsidP="000513C3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61DBD" w:rsidRPr="000513C3" w14:paraId="6F6C14DF" w14:textId="77777777" w:rsidTr="00B61DBD">
        <w:trPr>
          <w:trHeight w:val="1340"/>
        </w:trPr>
        <w:tc>
          <w:tcPr>
            <w:tcW w:w="1838" w:type="dxa"/>
            <w:vMerge w:val="restart"/>
          </w:tcPr>
          <w:p w14:paraId="2446CA1A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13C3">
              <w:rPr>
                <w:rFonts w:ascii="Arial" w:hAnsi="Arial" w:cs="Arial"/>
                <w:b/>
                <w:sz w:val="20"/>
                <w:szCs w:val="20"/>
              </w:rPr>
              <w:t>T.</w:t>
            </w:r>
          </w:p>
        </w:tc>
        <w:tc>
          <w:tcPr>
            <w:tcW w:w="4820" w:type="dxa"/>
            <w:vMerge w:val="restart"/>
            <w:tcBorders>
              <w:right w:val="single" w:sz="4" w:space="0" w:color="auto"/>
            </w:tcBorders>
          </w:tcPr>
          <w:p w14:paraId="719C90D6" w14:textId="07A6DAD1" w:rsidR="00B61DBD" w:rsidRPr="00955C5F" w:rsidRDefault="00B61DBD" w:rsidP="00B61DBD">
            <w:pPr>
              <w:numPr>
                <w:ilvl w:val="0"/>
                <w:numId w:val="34"/>
              </w:numPr>
              <w:tabs>
                <w:tab w:val="left" w:pos="318"/>
                <w:tab w:val="left" w:pos="360"/>
              </w:tabs>
              <w:spacing w:line="240" w:lineRule="auto"/>
              <w:ind w:left="318" w:hanging="318"/>
              <w:rPr>
                <w:rFonts w:ascii="Arial" w:hAnsi="Arial" w:cs="Arial"/>
                <w:sz w:val="18"/>
                <w:szCs w:val="18"/>
              </w:rPr>
            </w:pPr>
            <w:r w:rsidRPr="000513C3">
              <w:rPr>
                <w:rFonts w:ascii="Arial" w:hAnsi="Arial" w:cs="Arial"/>
                <w:sz w:val="18"/>
                <w:szCs w:val="18"/>
              </w:rPr>
              <w:t xml:space="preserve">Het kunnen vertalen van technische probleemsituaties in wiskundige termen, deze (wiskundige) problemen kunnen analyseren en kunnen oplossen, en het </w:t>
            </w:r>
            <w:r w:rsidRPr="00955C5F">
              <w:rPr>
                <w:rFonts w:ascii="Arial" w:hAnsi="Arial" w:cs="Arial"/>
                <w:sz w:val="18"/>
                <w:szCs w:val="18"/>
              </w:rPr>
              <w:t xml:space="preserve">resultaat naar de betreffende technische context kunnen terugvertalen </w:t>
            </w:r>
            <w:r w:rsidRPr="00DD06D3">
              <w:rPr>
                <w:rFonts w:ascii="Arial" w:hAnsi="Arial" w:cs="Arial"/>
                <w:i/>
                <w:iCs/>
                <w:sz w:val="18"/>
                <w:szCs w:val="18"/>
              </w:rPr>
              <w:t>(Toegevoegd 2021:)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55C5F">
              <w:rPr>
                <w:rFonts w:ascii="Arial" w:hAnsi="Arial" w:cs="Arial"/>
                <w:sz w:val="18"/>
                <w:szCs w:val="18"/>
              </w:rPr>
              <w:t>Van geoefende naar nieuwe contexten groeiend (T1 naar T2)</w:t>
            </w:r>
          </w:p>
          <w:p w14:paraId="6074883E" w14:textId="5AEDA398" w:rsidR="00B61DBD" w:rsidRPr="00281FCA" w:rsidRDefault="00B61DBD" w:rsidP="00B61DBD">
            <w:pPr>
              <w:numPr>
                <w:ilvl w:val="0"/>
                <w:numId w:val="34"/>
              </w:numPr>
              <w:tabs>
                <w:tab w:val="left" w:pos="318"/>
                <w:tab w:val="left" w:pos="360"/>
              </w:tabs>
              <w:spacing w:line="240" w:lineRule="auto"/>
              <w:ind w:left="318" w:hanging="318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955C5F">
              <w:rPr>
                <w:rFonts w:ascii="Arial" w:hAnsi="Arial" w:cs="Arial"/>
                <w:sz w:val="18"/>
                <w:szCs w:val="18"/>
              </w:rPr>
              <w:t xml:space="preserve">Het kunnen vertalen van economische </w:t>
            </w:r>
            <w:r w:rsidRPr="000513C3">
              <w:rPr>
                <w:rFonts w:ascii="Arial" w:hAnsi="Arial" w:cs="Arial"/>
                <w:sz w:val="18"/>
                <w:szCs w:val="18"/>
              </w:rPr>
              <w:t>probleemsituaties in wiskundige termen, deze (wiskundige) problemen kunnen analyseren en kunnen oplossen, en het resultaat naar de betreffende economische context kunnen terugvertalen.</w:t>
            </w:r>
          </w:p>
        </w:tc>
        <w:tc>
          <w:tcPr>
            <w:tcW w:w="567" w:type="dxa"/>
            <w:vAlign w:val="center"/>
          </w:tcPr>
          <w:p w14:paraId="719B9FD7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6623139" w14:textId="14935299" w:rsidR="00B61DBD" w:rsidRPr="000513C3" w:rsidRDefault="00B61DBD" w:rsidP="00B61DBD">
            <w:pPr>
              <w:spacing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007343E" w14:textId="67AD82DC" w:rsidR="00B61DBD" w:rsidRPr="00632EDD" w:rsidRDefault="00B61DBD" w:rsidP="00B61DBD">
            <w:pPr>
              <w:spacing w:line="240" w:lineRule="auto"/>
              <w:jc w:val="center"/>
              <w:rPr>
                <w:rFonts w:ascii="Arial" w:hAnsi="Arial" w:cs="Arial"/>
                <w:color w:val="00B0F0"/>
                <w:sz w:val="28"/>
                <w:szCs w:val="28"/>
              </w:rPr>
            </w:pPr>
            <w:r w:rsidRPr="004F2CCA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B61DBD" w:rsidRPr="000513C3" w14:paraId="38F6F5CE" w14:textId="77777777" w:rsidTr="004F2CCA">
        <w:trPr>
          <w:trHeight w:val="1341"/>
        </w:trPr>
        <w:tc>
          <w:tcPr>
            <w:tcW w:w="1838" w:type="dxa"/>
            <w:vMerge/>
          </w:tcPr>
          <w:p w14:paraId="2069B3DD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20" w:type="dxa"/>
            <w:vMerge/>
            <w:tcBorders>
              <w:right w:val="single" w:sz="4" w:space="0" w:color="auto"/>
            </w:tcBorders>
          </w:tcPr>
          <w:p w14:paraId="1225DAB6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1443F26" w14:textId="77777777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0513C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E274E" w14:textId="22A97280" w:rsidR="00B61DBD" w:rsidRPr="000513C3" w:rsidRDefault="00B61DBD" w:rsidP="00B61DBD">
            <w:pPr>
              <w:spacing w:line="240" w:lineRule="auto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81A16" w14:textId="77777777" w:rsidR="00B61DBD" w:rsidRDefault="00B61DBD" w:rsidP="00B61DBD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4106B267" w14:textId="448D97AE" w:rsidR="00B61DBD" w:rsidRPr="00632EDD" w:rsidRDefault="00B61DBD" w:rsidP="00B61DBD">
            <w:pPr>
              <w:spacing w:line="240" w:lineRule="auto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B61DBD">
              <w:rPr>
                <w:rFonts w:ascii="Arial" w:hAnsi="Arial" w:cs="Arial"/>
                <w:sz w:val="20"/>
                <w:szCs w:val="20"/>
              </w:rPr>
              <w:t>Zie *)</w:t>
            </w:r>
          </w:p>
        </w:tc>
      </w:tr>
    </w:tbl>
    <w:p w14:paraId="7540B840" w14:textId="77777777" w:rsidR="000513C3" w:rsidRPr="000513C3" w:rsidRDefault="000513C3" w:rsidP="000513C3">
      <w:pPr>
        <w:tabs>
          <w:tab w:val="left" w:pos="2504"/>
        </w:tabs>
        <w:spacing w:line="240" w:lineRule="auto"/>
        <w:rPr>
          <w:rFonts w:ascii="Arial" w:hAnsi="Arial" w:cs="Arial"/>
          <w:sz w:val="28"/>
          <w:szCs w:val="28"/>
        </w:rPr>
      </w:pPr>
      <w:r w:rsidRPr="000513C3">
        <w:rPr>
          <w:rFonts w:ascii="Arial" w:hAnsi="Arial" w:cs="Arial"/>
          <w:sz w:val="28"/>
          <w:szCs w:val="28"/>
        </w:rPr>
        <w:tab/>
      </w:r>
    </w:p>
    <w:p w14:paraId="5B83EA63" w14:textId="6CC0A4CE" w:rsidR="00EF78C3" w:rsidRPr="00B61DBD" w:rsidRDefault="00795AD8" w:rsidP="00EF78C3">
      <w:pPr>
        <w:ind w:left="360"/>
        <w:rPr>
          <w:rFonts w:cs="Arial"/>
          <w:bCs/>
          <w:kern w:val="32"/>
          <w:sz w:val="22"/>
          <w:szCs w:val="22"/>
        </w:rPr>
      </w:pPr>
      <w:r w:rsidRPr="00B61DBD">
        <w:rPr>
          <w:rFonts w:ascii="Arial" w:hAnsi="Arial" w:cs="Arial"/>
          <w:sz w:val="20"/>
          <w:szCs w:val="20"/>
        </w:rPr>
        <w:t xml:space="preserve">*) </w:t>
      </w:r>
      <w:r w:rsidR="00B34250" w:rsidRPr="00B61DBD">
        <w:rPr>
          <w:rFonts w:ascii="Arial" w:hAnsi="Arial" w:cs="Arial"/>
          <w:sz w:val="20"/>
          <w:szCs w:val="20"/>
        </w:rPr>
        <w:t xml:space="preserve">Vallen buiten de strekking van beide keuzedelen. </w:t>
      </w:r>
      <w:r w:rsidR="00562804" w:rsidRPr="00B61DBD">
        <w:rPr>
          <w:rFonts w:ascii="Arial" w:hAnsi="Arial" w:cs="Arial"/>
          <w:sz w:val="20"/>
          <w:szCs w:val="20"/>
        </w:rPr>
        <w:t>Indien het voor vervolgopleiding wenselijk is, kan het keuzedeel K12</w:t>
      </w:r>
      <w:r w:rsidR="00B6564F" w:rsidRPr="00B61DBD">
        <w:rPr>
          <w:rFonts w:ascii="Arial" w:hAnsi="Arial" w:cs="Arial"/>
          <w:sz w:val="20"/>
          <w:szCs w:val="20"/>
        </w:rPr>
        <w:t xml:space="preserve">18 </w:t>
      </w:r>
      <w:r w:rsidR="00B6564F" w:rsidRPr="00B61DBD">
        <w:t xml:space="preserve">Voorbereiding hbo wiskunde voor de techniek gevorderd </w:t>
      </w:r>
      <w:r w:rsidR="00FA66B9" w:rsidRPr="00B61DBD">
        <w:t>daarvoor worden aangeboden.</w:t>
      </w:r>
    </w:p>
    <w:sectPr w:rsidR="00EF78C3" w:rsidRPr="00B61DBD" w:rsidSect="002A0EA5">
      <w:headerReference w:type="default" r:id="rId99"/>
      <w:footerReference w:type="even" r:id="rId100"/>
      <w:footerReference w:type="default" r:id="rId101"/>
      <w:headerReference w:type="first" r:id="rId102"/>
      <w:footerReference w:type="first" r:id="rId103"/>
      <w:pgSz w:w="11906" w:h="16838" w:code="9"/>
      <w:pgMar w:top="720" w:right="720" w:bottom="720" w:left="720" w:header="283" w:footer="709" w:gutter="0"/>
      <w:pgNumType w:start="1"/>
      <w:cols w:space="708"/>
      <w:titlePg/>
      <w:docGrid w:linePitch="2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6BAD7" w14:textId="77777777" w:rsidR="006526EB" w:rsidRDefault="006526EB">
      <w:r>
        <w:separator/>
      </w:r>
    </w:p>
  </w:endnote>
  <w:endnote w:type="continuationSeparator" w:id="0">
    <w:p w14:paraId="2F43329C" w14:textId="77777777" w:rsidR="006526EB" w:rsidRDefault="0065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62F1F" w14:textId="77777777" w:rsidR="00AB5790" w:rsidRDefault="00AB5790" w:rsidP="00220A4B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417A9373" w14:textId="77777777" w:rsidR="00AB5790" w:rsidRDefault="00AB5790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7E753" w14:textId="77777777" w:rsidR="00AB5790" w:rsidRDefault="00AB5790" w:rsidP="00220A4B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>
      <w:rPr>
        <w:rStyle w:val="Paginanummer"/>
        <w:noProof/>
      </w:rPr>
      <w:t>4</w:t>
    </w:r>
    <w:r>
      <w:rPr>
        <w:rStyle w:val="Paginanummer"/>
      </w:rPr>
      <w:fldChar w:fldCharType="end"/>
    </w:r>
  </w:p>
  <w:p w14:paraId="3E8209C2" w14:textId="77777777" w:rsidR="00AB5790" w:rsidRDefault="00AB5790">
    <w:pPr>
      <w:pStyle w:val="Voettekst"/>
    </w:pPr>
    <w:r>
      <w:t xml:space="preserve">Definitieve versie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3A16C" w14:textId="344481FF" w:rsidR="00AB5790" w:rsidRDefault="00AB5790">
    <w:pPr>
      <w:pStyle w:val="Voettekst"/>
    </w:pPr>
    <w:r>
      <w:t>Definitieve versie</w:t>
    </w:r>
    <w:r w:rsidR="005E3773">
      <w:t xml:space="preserve"> jan 2022</w:t>
    </w:r>
  </w:p>
  <w:p w14:paraId="2794AE3D" w14:textId="77777777" w:rsidR="00AB5790" w:rsidRPr="00746D3F" w:rsidRDefault="00AB5790" w:rsidP="00C5220A">
    <w:pPr>
      <w:pStyle w:val="Voettekst"/>
      <w:jc w:val="center"/>
      <w:rPr>
        <w:rFonts w:ascii="Tahoma" w:hAnsi="Tahoma" w:cs="Tahoma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BC72E" w14:textId="77777777" w:rsidR="006526EB" w:rsidRDefault="006526EB">
      <w:r>
        <w:separator/>
      </w:r>
    </w:p>
  </w:footnote>
  <w:footnote w:type="continuationSeparator" w:id="0">
    <w:p w14:paraId="30FF9E8C" w14:textId="77777777" w:rsidR="006526EB" w:rsidRDefault="00652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04BB0" w14:textId="77777777" w:rsidR="00AB5790" w:rsidRDefault="00AB5790">
    <w:pPr>
      <w:pStyle w:val="Koptekst"/>
    </w:pPr>
  </w:p>
  <w:p w14:paraId="2D245CAE" w14:textId="77777777" w:rsidR="00AB5790" w:rsidRDefault="00AB579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D0EDA" w14:textId="77777777" w:rsidR="00AB5790" w:rsidRDefault="00AB5790" w:rsidP="00B93DC8">
    <w:pPr>
      <w:pStyle w:val="Koptekst"/>
      <w:ind w:right="-55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600DA"/>
    <w:multiLevelType w:val="hybridMultilevel"/>
    <w:tmpl w:val="74BA8A4E"/>
    <w:lvl w:ilvl="0" w:tplc="773E11BE">
      <w:start w:val="1"/>
      <w:numFmt w:val="decimal"/>
      <w:lvlText w:val="%1."/>
      <w:lvlJc w:val="left"/>
      <w:pPr>
        <w:tabs>
          <w:tab w:val="num" w:pos="743"/>
        </w:tabs>
        <w:ind w:left="743" w:hanging="360"/>
      </w:pPr>
      <w:rPr>
        <w:rFonts w:ascii="Arial" w:eastAsia="Times New Roman" w:hAnsi="Arial" w:cs="Arial"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743"/>
        </w:tabs>
        <w:ind w:left="743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463"/>
        </w:tabs>
        <w:ind w:left="1463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183"/>
        </w:tabs>
        <w:ind w:left="2183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2903"/>
        </w:tabs>
        <w:ind w:left="2903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623"/>
        </w:tabs>
        <w:ind w:left="3623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343"/>
        </w:tabs>
        <w:ind w:left="4343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063"/>
        </w:tabs>
        <w:ind w:left="5063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5783"/>
        </w:tabs>
        <w:ind w:left="5783" w:hanging="180"/>
      </w:pPr>
    </w:lvl>
  </w:abstractNum>
  <w:abstractNum w:abstractNumId="1" w15:restartNumberingAfterBreak="0">
    <w:nsid w:val="04AB42E7"/>
    <w:multiLevelType w:val="hybridMultilevel"/>
    <w:tmpl w:val="91C6D21A"/>
    <w:lvl w:ilvl="0" w:tplc="C06A34D4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B051C"/>
    <w:multiLevelType w:val="hybridMultilevel"/>
    <w:tmpl w:val="3B72F8CE"/>
    <w:lvl w:ilvl="0" w:tplc="95FC72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18"/>
        <w:szCs w:val="18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3D56B5"/>
    <w:multiLevelType w:val="hybridMultilevel"/>
    <w:tmpl w:val="7CE25E1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13977"/>
    <w:multiLevelType w:val="hybridMultilevel"/>
    <w:tmpl w:val="B1B4BD72"/>
    <w:lvl w:ilvl="0" w:tplc="F55C5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C37788"/>
    <w:multiLevelType w:val="hybridMultilevel"/>
    <w:tmpl w:val="C74C5014"/>
    <w:lvl w:ilvl="0" w:tplc="F55C5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F0F98"/>
    <w:multiLevelType w:val="hybridMultilevel"/>
    <w:tmpl w:val="E9C4AF32"/>
    <w:lvl w:ilvl="0" w:tplc="04130019">
      <w:start w:val="1"/>
      <w:numFmt w:val="low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61EB1"/>
    <w:multiLevelType w:val="hybridMultilevel"/>
    <w:tmpl w:val="AEB83AF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F0349"/>
    <w:multiLevelType w:val="hybridMultilevel"/>
    <w:tmpl w:val="3FEA78B6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F920C9"/>
    <w:multiLevelType w:val="hybridMultilevel"/>
    <w:tmpl w:val="E6FAAAB4"/>
    <w:lvl w:ilvl="0" w:tplc="878A20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400213"/>
    <w:multiLevelType w:val="hybridMultilevel"/>
    <w:tmpl w:val="1B8870C6"/>
    <w:lvl w:ilvl="0" w:tplc="7BBE9524">
      <w:start w:val="1"/>
      <w:numFmt w:val="decimal"/>
      <w:lvlText w:val="%1."/>
      <w:lvlJc w:val="left"/>
      <w:pPr>
        <w:tabs>
          <w:tab w:val="num" w:pos="1068"/>
        </w:tabs>
        <w:ind w:left="1068" w:hanging="708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D04312"/>
    <w:multiLevelType w:val="hybridMultilevel"/>
    <w:tmpl w:val="3CFC2382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EE17AD"/>
    <w:multiLevelType w:val="hybridMultilevel"/>
    <w:tmpl w:val="C2E8DC0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C0AE9"/>
    <w:multiLevelType w:val="hybridMultilevel"/>
    <w:tmpl w:val="F848943C"/>
    <w:lvl w:ilvl="0" w:tplc="12EC3392">
      <w:start w:val="1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345A17"/>
    <w:multiLevelType w:val="hybridMultilevel"/>
    <w:tmpl w:val="FF7257DA"/>
    <w:lvl w:ilvl="0" w:tplc="A4B68B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296C37"/>
    <w:multiLevelType w:val="hybridMultilevel"/>
    <w:tmpl w:val="6F42A2F4"/>
    <w:lvl w:ilvl="0" w:tplc="9EFC9902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sz w:val="20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E66D0"/>
    <w:multiLevelType w:val="hybridMultilevel"/>
    <w:tmpl w:val="105AA22A"/>
    <w:lvl w:ilvl="0" w:tplc="26E8FBCC">
      <w:start w:val="1"/>
      <w:numFmt w:val="decimal"/>
      <w:lvlText w:val="%1."/>
      <w:lvlJc w:val="left"/>
      <w:pPr>
        <w:tabs>
          <w:tab w:val="num" w:pos="1037"/>
        </w:tabs>
        <w:ind w:left="1037" w:hanging="360"/>
      </w:pPr>
      <w:rPr>
        <w:rFonts w:ascii="Times New Roman" w:eastAsia="Times New Roman" w:hAnsi="Times New Roman" w:cs="Times New Roman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8205F3F"/>
    <w:multiLevelType w:val="hybridMultilevel"/>
    <w:tmpl w:val="D812AB0A"/>
    <w:lvl w:ilvl="0" w:tplc="56CE9FA4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sz w:val="20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3D1E02"/>
    <w:multiLevelType w:val="hybridMultilevel"/>
    <w:tmpl w:val="DDE2E7BA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4041EA9"/>
    <w:multiLevelType w:val="hybridMultilevel"/>
    <w:tmpl w:val="F2DC7002"/>
    <w:lvl w:ilvl="0" w:tplc="0409000F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15579"/>
    <w:multiLevelType w:val="hybridMultilevel"/>
    <w:tmpl w:val="9D14A06E"/>
    <w:lvl w:ilvl="0" w:tplc="F55C5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0C2CEB"/>
    <w:multiLevelType w:val="hybridMultilevel"/>
    <w:tmpl w:val="F828C0DC"/>
    <w:lvl w:ilvl="0" w:tplc="F55C5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382800"/>
    <w:multiLevelType w:val="hybridMultilevel"/>
    <w:tmpl w:val="9FBA4D9C"/>
    <w:lvl w:ilvl="0" w:tplc="04090019">
      <w:start w:val="1"/>
      <w:numFmt w:val="lowerLetter"/>
      <w:lvlText w:val="%1."/>
      <w:lvlJc w:val="left"/>
      <w:pPr>
        <w:tabs>
          <w:tab w:val="num" w:pos="-2"/>
        </w:tabs>
        <w:ind w:left="-2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718"/>
        </w:tabs>
        <w:ind w:left="718" w:hanging="360"/>
      </w:pPr>
    </w:lvl>
    <w:lvl w:ilvl="2" w:tplc="47588FBE">
      <w:start w:val="2"/>
      <w:numFmt w:val="decimal"/>
      <w:lvlText w:val="%3."/>
      <w:lvlJc w:val="left"/>
      <w:pPr>
        <w:tabs>
          <w:tab w:val="num" w:pos="1618"/>
        </w:tabs>
        <w:ind w:left="1618" w:hanging="360"/>
      </w:pPr>
      <w:rPr>
        <w:rFonts w:ascii="Arial" w:hAnsi="Arial" w:hint="default"/>
        <w:sz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58"/>
        </w:tabs>
        <w:ind w:left="215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78"/>
        </w:tabs>
        <w:ind w:left="28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8"/>
        </w:tabs>
        <w:ind w:left="35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38"/>
        </w:tabs>
        <w:ind w:left="50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58"/>
        </w:tabs>
        <w:ind w:left="5758" w:hanging="180"/>
      </w:pPr>
    </w:lvl>
  </w:abstractNum>
  <w:abstractNum w:abstractNumId="23" w15:restartNumberingAfterBreak="0">
    <w:nsid w:val="4B745B76"/>
    <w:multiLevelType w:val="hybridMultilevel"/>
    <w:tmpl w:val="E9DAFA2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C6136A"/>
    <w:multiLevelType w:val="hybridMultilevel"/>
    <w:tmpl w:val="08D2D4D2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01170B1"/>
    <w:multiLevelType w:val="hybridMultilevel"/>
    <w:tmpl w:val="31D659F4"/>
    <w:lvl w:ilvl="0" w:tplc="A1388520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Arial" w:hAnsi="Arial" w:hint="default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5C2AE1"/>
    <w:multiLevelType w:val="hybridMultilevel"/>
    <w:tmpl w:val="87E85A48"/>
    <w:lvl w:ilvl="0" w:tplc="E214A35C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398" w:hanging="360"/>
      </w:pPr>
    </w:lvl>
    <w:lvl w:ilvl="2" w:tplc="0413001B" w:tentative="1">
      <w:start w:val="1"/>
      <w:numFmt w:val="lowerRoman"/>
      <w:lvlText w:val="%3."/>
      <w:lvlJc w:val="right"/>
      <w:pPr>
        <w:ind w:left="2118" w:hanging="180"/>
      </w:pPr>
    </w:lvl>
    <w:lvl w:ilvl="3" w:tplc="0413000F" w:tentative="1">
      <w:start w:val="1"/>
      <w:numFmt w:val="decimal"/>
      <w:lvlText w:val="%4."/>
      <w:lvlJc w:val="left"/>
      <w:pPr>
        <w:ind w:left="2838" w:hanging="360"/>
      </w:pPr>
    </w:lvl>
    <w:lvl w:ilvl="4" w:tplc="04130019" w:tentative="1">
      <w:start w:val="1"/>
      <w:numFmt w:val="lowerLetter"/>
      <w:lvlText w:val="%5."/>
      <w:lvlJc w:val="left"/>
      <w:pPr>
        <w:ind w:left="3558" w:hanging="360"/>
      </w:pPr>
    </w:lvl>
    <w:lvl w:ilvl="5" w:tplc="0413001B" w:tentative="1">
      <w:start w:val="1"/>
      <w:numFmt w:val="lowerRoman"/>
      <w:lvlText w:val="%6."/>
      <w:lvlJc w:val="right"/>
      <w:pPr>
        <w:ind w:left="4278" w:hanging="180"/>
      </w:pPr>
    </w:lvl>
    <w:lvl w:ilvl="6" w:tplc="0413000F" w:tentative="1">
      <w:start w:val="1"/>
      <w:numFmt w:val="decimal"/>
      <w:lvlText w:val="%7."/>
      <w:lvlJc w:val="left"/>
      <w:pPr>
        <w:ind w:left="4998" w:hanging="360"/>
      </w:pPr>
    </w:lvl>
    <w:lvl w:ilvl="7" w:tplc="04130019" w:tentative="1">
      <w:start w:val="1"/>
      <w:numFmt w:val="lowerLetter"/>
      <w:lvlText w:val="%8."/>
      <w:lvlJc w:val="left"/>
      <w:pPr>
        <w:ind w:left="5718" w:hanging="360"/>
      </w:pPr>
    </w:lvl>
    <w:lvl w:ilvl="8" w:tplc="0413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7" w15:restartNumberingAfterBreak="0">
    <w:nsid w:val="552F437D"/>
    <w:multiLevelType w:val="hybridMultilevel"/>
    <w:tmpl w:val="A99C7B46"/>
    <w:lvl w:ilvl="0" w:tplc="04130019">
      <w:start w:val="1"/>
      <w:numFmt w:val="low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513A8F"/>
    <w:multiLevelType w:val="hybridMultilevel"/>
    <w:tmpl w:val="899C92D4"/>
    <w:lvl w:ilvl="0" w:tplc="F4E20EC2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398" w:hanging="360"/>
      </w:pPr>
    </w:lvl>
    <w:lvl w:ilvl="2" w:tplc="0413001B" w:tentative="1">
      <w:start w:val="1"/>
      <w:numFmt w:val="lowerRoman"/>
      <w:lvlText w:val="%3."/>
      <w:lvlJc w:val="right"/>
      <w:pPr>
        <w:ind w:left="2118" w:hanging="180"/>
      </w:pPr>
    </w:lvl>
    <w:lvl w:ilvl="3" w:tplc="0413000F" w:tentative="1">
      <w:start w:val="1"/>
      <w:numFmt w:val="decimal"/>
      <w:lvlText w:val="%4."/>
      <w:lvlJc w:val="left"/>
      <w:pPr>
        <w:ind w:left="2838" w:hanging="360"/>
      </w:pPr>
    </w:lvl>
    <w:lvl w:ilvl="4" w:tplc="04130019" w:tentative="1">
      <w:start w:val="1"/>
      <w:numFmt w:val="lowerLetter"/>
      <w:lvlText w:val="%5."/>
      <w:lvlJc w:val="left"/>
      <w:pPr>
        <w:ind w:left="3558" w:hanging="360"/>
      </w:pPr>
    </w:lvl>
    <w:lvl w:ilvl="5" w:tplc="0413001B" w:tentative="1">
      <w:start w:val="1"/>
      <w:numFmt w:val="lowerRoman"/>
      <w:lvlText w:val="%6."/>
      <w:lvlJc w:val="right"/>
      <w:pPr>
        <w:ind w:left="4278" w:hanging="180"/>
      </w:pPr>
    </w:lvl>
    <w:lvl w:ilvl="6" w:tplc="0413000F" w:tentative="1">
      <w:start w:val="1"/>
      <w:numFmt w:val="decimal"/>
      <w:lvlText w:val="%7."/>
      <w:lvlJc w:val="left"/>
      <w:pPr>
        <w:ind w:left="4998" w:hanging="360"/>
      </w:pPr>
    </w:lvl>
    <w:lvl w:ilvl="7" w:tplc="04130019" w:tentative="1">
      <w:start w:val="1"/>
      <w:numFmt w:val="lowerLetter"/>
      <w:lvlText w:val="%8."/>
      <w:lvlJc w:val="left"/>
      <w:pPr>
        <w:ind w:left="5718" w:hanging="360"/>
      </w:pPr>
    </w:lvl>
    <w:lvl w:ilvl="8" w:tplc="0413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9" w15:restartNumberingAfterBreak="0">
    <w:nsid w:val="56386577"/>
    <w:multiLevelType w:val="multilevel"/>
    <w:tmpl w:val="21EE282E"/>
    <w:lvl w:ilvl="0">
      <w:start w:val="1"/>
      <w:numFmt w:val="decimal"/>
      <w:pStyle w:val="Kop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 w15:restartNumberingAfterBreak="0">
    <w:nsid w:val="57715F03"/>
    <w:multiLevelType w:val="hybridMultilevel"/>
    <w:tmpl w:val="7522F54E"/>
    <w:lvl w:ilvl="0" w:tplc="43AA4A66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B139BD"/>
    <w:multiLevelType w:val="hybridMultilevel"/>
    <w:tmpl w:val="AA7A902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025AC6"/>
    <w:multiLevelType w:val="hybridMultilevel"/>
    <w:tmpl w:val="AF64044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300961"/>
    <w:multiLevelType w:val="hybridMultilevel"/>
    <w:tmpl w:val="1E2A84AA"/>
    <w:lvl w:ilvl="0" w:tplc="DA86EA6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37" w:hanging="360"/>
      </w:pPr>
    </w:lvl>
    <w:lvl w:ilvl="2" w:tplc="0413001B" w:tentative="1">
      <w:start w:val="1"/>
      <w:numFmt w:val="lowerRoman"/>
      <w:lvlText w:val="%3."/>
      <w:lvlJc w:val="right"/>
      <w:pPr>
        <w:ind w:left="2157" w:hanging="180"/>
      </w:pPr>
    </w:lvl>
    <w:lvl w:ilvl="3" w:tplc="0413000F" w:tentative="1">
      <w:start w:val="1"/>
      <w:numFmt w:val="decimal"/>
      <w:lvlText w:val="%4."/>
      <w:lvlJc w:val="left"/>
      <w:pPr>
        <w:ind w:left="2877" w:hanging="360"/>
      </w:pPr>
    </w:lvl>
    <w:lvl w:ilvl="4" w:tplc="04130019" w:tentative="1">
      <w:start w:val="1"/>
      <w:numFmt w:val="lowerLetter"/>
      <w:lvlText w:val="%5."/>
      <w:lvlJc w:val="left"/>
      <w:pPr>
        <w:ind w:left="3597" w:hanging="360"/>
      </w:pPr>
    </w:lvl>
    <w:lvl w:ilvl="5" w:tplc="0413001B" w:tentative="1">
      <w:start w:val="1"/>
      <w:numFmt w:val="lowerRoman"/>
      <w:lvlText w:val="%6."/>
      <w:lvlJc w:val="right"/>
      <w:pPr>
        <w:ind w:left="4317" w:hanging="180"/>
      </w:pPr>
    </w:lvl>
    <w:lvl w:ilvl="6" w:tplc="0413000F" w:tentative="1">
      <w:start w:val="1"/>
      <w:numFmt w:val="decimal"/>
      <w:lvlText w:val="%7."/>
      <w:lvlJc w:val="left"/>
      <w:pPr>
        <w:ind w:left="5037" w:hanging="360"/>
      </w:pPr>
    </w:lvl>
    <w:lvl w:ilvl="7" w:tplc="04130019" w:tentative="1">
      <w:start w:val="1"/>
      <w:numFmt w:val="lowerLetter"/>
      <w:lvlText w:val="%8."/>
      <w:lvlJc w:val="left"/>
      <w:pPr>
        <w:ind w:left="5757" w:hanging="360"/>
      </w:pPr>
    </w:lvl>
    <w:lvl w:ilvl="8" w:tplc="0413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F463F2B"/>
    <w:multiLevelType w:val="hybridMultilevel"/>
    <w:tmpl w:val="D7883D18"/>
    <w:lvl w:ilvl="0" w:tplc="6B4A90A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90230B"/>
    <w:multiLevelType w:val="hybridMultilevel"/>
    <w:tmpl w:val="C468619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866CBB"/>
    <w:multiLevelType w:val="hybridMultilevel"/>
    <w:tmpl w:val="20EA0D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81719D4"/>
    <w:multiLevelType w:val="hybridMultilevel"/>
    <w:tmpl w:val="0F2ED096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0EC678B"/>
    <w:multiLevelType w:val="hybridMultilevel"/>
    <w:tmpl w:val="14461E58"/>
    <w:lvl w:ilvl="0" w:tplc="F55C5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1536359">
    <w:abstractNumId w:val="29"/>
  </w:num>
  <w:num w:numId="2" w16cid:durableId="1170756476">
    <w:abstractNumId w:val="29"/>
  </w:num>
  <w:num w:numId="3" w16cid:durableId="347023555">
    <w:abstractNumId w:val="29"/>
  </w:num>
  <w:num w:numId="4" w16cid:durableId="1908879436">
    <w:abstractNumId w:val="29"/>
  </w:num>
  <w:num w:numId="5" w16cid:durableId="1462454428">
    <w:abstractNumId w:val="29"/>
  </w:num>
  <w:num w:numId="6" w16cid:durableId="2058971610">
    <w:abstractNumId w:val="29"/>
  </w:num>
  <w:num w:numId="7" w16cid:durableId="1215123772">
    <w:abstractNumId w:val="29"/>
  </w:num>
  <w:num w:numId="8" w16cid:durableId="681904795">
    <w:abstractNumId w:val="29"/>
  </w:num>
  <w:num w:numId="9" w16cid:durableId="760834203">
    <w:abstractNumId w:val="29"/>
  </w:num>
  <w:num w:numId="10" w16cid:durableId="1506700164">
    <w:abstractNumId w:val="29"/>
  </w:num>
  <w:num w:numId="11" w16cid:durableId="567225177">
    <w:abstractNumId w:val="29"/>
  </w:num>
  <w:num w:numId="12" w16cid:durableId="445932552">
    <w:abstractNumId w:val="29"/>
  </w:num>
  <w:num w:numId="13" w16cid:durableId="2142729927">
    <w:abstractNumId w:val="13"/>
  </w:num>
  <w:num w:numId="14" w16cid:durableId="1311134777">
    <w:abstractNumId w:val="32"/>
  </w:num>
  <w:num w:numId="15" w16cid:durableId="68886941">
    <w:abstractNumId w:val="19"/>
  </w:num>
  <w:num w:numId="16" w16cid:durableId="1595240726">
    <w:abstractNumId w:val="36"/>
  </w:num>
  <w:num w:numId="17" w16cid:durableId="2122842519">
    <w:abstractNumId w:val="5"/>
  </w:num>
  <w:num w:numId="18" w16cid:durableId="2115123963">
    <w:abstractNumId w:val="11"/>
  </w:num>
  <w:num w:numId="19" w16cid:durableId="1607540447">
    <w:abstractNumId w:val="37"/>
  </w:num>
  <w:num w:numId="20" w16cid:durableId="362900136">
    <w:abstractNumId w:val="17"/>
  </w:num>
  <w:num w:numId="21" w16cid:durableId="1459107309">
    <w:abstractNumId w:val="0"/>
  </w:num>
  <w:num w:numId="22" w16cid:durableId="1390346727">
    <w:abstractNumId w:val="9"/>
  </w:num>
  <w:num w:numId="23" w16cid:durableId="1360203152">
    <w:abstractNumId w:val="33"/>
  </w:num>
  <w:num w:numId="24" w16cid:durableId="1533955363">
    <w:abstractNumId w:val="34"/>
  </w:num>
  <w:num w:numId="25" w16cid:durableId="858666980">
    <w:abstractNumId w:val="15"/>
  </w:num>
  <w:num w:numId="26" w16cid:durableId="566765262">
    <w:abstractNumId w:val="22"/>
  </w:num>
  <w:num w:numId="27" w16cid:durableId="1091584903">
    <w:abstractNumId w:val="25"/>
  </w:num>
  <w:num w:numId="28" w16cid:durableId="1940916568">
    <w:abstractNumId w:val="30"/>
  </w:num>
  <w:num w:numId="29" w16cid:durableId="2009097574">
    <w:abstractNumId w:val="1"/>
  </w:num>
  <w:num w:numId="30" w16cid:durableId="941455296">
    <w:abstractNumId w:val="10"/>
  </w:num>
  <w:num w:numId="31" w16cid:durableId="1151292850">
    <w:abstractNumId w:val="18"/>
  </w:num>
  <w:num w:numId="32" w16cid:durableId="221603546">
    <w:abstractNumId w:val="8"/>
  </w:num>
  <w:num w:numId="33" w16cid:durableId="1340036382">
    <w:abstractNumId w:val="16"/>
  </w:num>
  <w:num w:numId="34" w16cid:durableId="97068676">
    <w:abstractNumId w:val="2"/>
  </w:num>
  <w:num w:numId="35" w16cid:durableId="1917932718">
    <w:abstractNumId w:val="24"/>
  </w:num>
  <w:num w:numId="36" w16cid:durableId="813719355">
    <w:abstractNumId w:val="12"/>
  </w:num>
  <w:num w:numId="37" w16cid:durableId="1427842347">
    <w:abstractNumId w:val="35"/>
  </w:num>
  <w:num w:numId="38" w16cid:durableId="318846426">
    <w:abstractNumId w:val="3"/>
  </w:num>
  <w:num w:numId="39" w16cid:durableId="1494026044">
    <w:abstractNumId w:val="14"/>
  </w:num>
  <w:num w:numId="40" w16cid:durableId="684941387">
    <w:abstractNumId w:val="21"/>
  </w:num>
  <w:num w:numId="41" w16cid:durableId="1526091973">
    <w:abstractNumId w:val="4"/>
  </w:num>
  <w:num w:numId="42" w16cid:durableId="1632636626">
    <w:abstractNumId w:val="38"/>
  </w:num>
  <w:num w:numId="43" w16cid:durableId="1884519550">
    <w:abstractNumId w:val="20"/>
  </w:num>
  <w:num w:numId="44" w16cid:durableId="526598669">
    <w:abstractNumId w:val="7"/>
  </w:num>
  <w:num w:numId="45" w16cid:durableId="1897622652">
    <w:abstractNumId w:val="26"/>
  </w:num>
  <w:num w:numId="46" w16cid:durableId="1833567853">
    <w:abstractNumId w:val="31"/>
  </w:num>
  <w:num w:numId="47" w16cid:durableId="693115165">
    <w:abstractNumId w:val="28"/>
  </w:num>
  <w:num w:numId="48" w16cid:durableId="911541892">
    <w:abstractNumId w:val="6"/>
  </w:num>
  <w:num w:numId="49" w16cid:durableId="1992295589">
    <w:abstractNumId w:val="23"/>
  </w:num>
  <w:num w:numId="50" w16cid:durableId="137943179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BEF"/>
    <w:rsid w:val="0001062A"/>
    <w:rsid w:val="0002529D"/>
    <w:rsid w:val="00033791"/>
    <w:rsid w:val="00043372"/>
    <w:rsid w:val="000513C3"/>
    <w:rsid w:val="00065E25"/>
    <w:rsid w:val="00070C52"/>
    <w:rsid w:val="0007793A"/>
    <w:rsid w:val="00095EC8"/>
    <w:rsid w:val="00096E0B"/>
    <w:rsid w:val="00096F22"/>
    <w:rsid w:val="000D7915"/>
    <w:rsid w:val="000D7A39"/>
    <w:rsid w:val="000E5AB9"/>
    <w:rsid w:val="000E5CD4"/>
    <w:rsid w:val="000E60A2"/>
    <w:rsid w:val="0010690B"/>
    <w:rsid w:val="00126F3C"/>
    <w:rsid w:val="00127AF8"/>
    <w:rsid w:val="0013116C"/>
    <w:rsid w:val="00132011"/>
    <w:rsid w:val="0015015F"/>
    <w:rsid w:val="0015322E"/>
    <w:rsid w:val="00155BEF"/>
    <w:rsid w:val="00155F60"/>
    <w:rsid w:val="00167727"/>
    <w:rsid w:val="00170D55"/>
    <w:rsid w:val="0017416E"/>
    <w:rsid w:val="00174CD9"/>
    <w:rsid w:val="001B26E7"/>
    <w:rsid w:val="001C0231"/>
    <w:rsid w:val="001F5A36"/>
    <w:rsid w:val="00204ECC"/>
    <w:rsid w:val="00220A4B"/>
    <w:rsid w:val="002227CB"/>
    <w:rsid w:val="002338E3"/>
    <w:rsid w:val="0026496B"/>
    <w:rsid w:val="00273781"/>
    <w:rsid w:val="00281FCA"/>
    <w:rsid w:val="002A0EA5"/>
    <w:rsid w:val="002D4A83"/>
    <w:rsid w:val="002F1BA0"/>
    <w:rsid w:val="002F2A20"/>
    <w:rsid w:val="003028E0"/>
    <w:rsid w:val="00306CBD"/>
    <w:rsid w:val="0032088D"/>
    <w:rsid w:val="00330BBD"/>
    <w:rsid w:val="00336DA5"/>
    <w:rsid w:val="0033753C"/>
    <w:rsid w:val="00345FDC"/>
    <w:rsid w:val="00365332"/>
    <w:rsid w:val="0036665E"/>
    <w:rsid w:val="003911BA"/>
    <w:rsid w:val="003912D9"/>
    <w:rsid w:val="003A201F"/>
    <w:rsid w:val="003C70B0"/>
    <w:rsid w:val="003D0BCF"/>
    <w:rsid w:val="003D79C2"/>
    <w:rsid w:val="003F0E90"/>
    <w:rsid w:val="003F21E2"/>
    <w:rsid w:val="004069FD"/>
    <w:rsid w:val="00410DBE"/>
    <w:rsid w:val="00444EDC"/>
    <w:rsid w:val="00471E12"/>
    <w:rsid w:val="00486FD8"/>
    <w:rsid w:val="004A43C2"/>
    <w:rsid w:val="004B3212"/>
    <w:rsid w:val="004D47AF"/>
    <w:rsid w:val="004D6D6B"/>
    <w:rsid w:val="004E3C81"/>
    <w:rsid w:val="004F2CCA"/>
    <w:rsid w:val="00537EB7"/>
    <w:rsid w:val="005440F0"/>
    <w:rsid w:val="005545AF"/>
    <w:rsid w:val="0055657C"/>
    <w:rsid w:val="00562804"/>
    <w:rsid w:val="00564181"/>
    <w:rsid w:val="00576828"/>
    <w:rsid w:val="005A0E6C"/>
    <w:rsid w:val="005A220E"/>
    <w:rsid w:val="005A6157"/>
    <w:rsid w:val="005B6EE2"/>
    <w:rsid w:val="005C2A75"/>
    <w:rsid w:val="005E3773"/>
    <w:rsid w:val="006073DA"/>
    <w:rsid w:val="0061155C"/>
    <w:rsid w:val="0061500A"/>
    <w:rsid w:val="0062120A"/>
    <w:rsid w:val="00622255"/>
    <w:rsid w:val="00632EDD"/>
    <w:rsid w:val="006353F3"/>
    <w:rsid w:val="006367CC"/>
    <w:rsid w:val="00637C6C"/>
    <w:rsid w:val="006526EB"/>
    <w:rsid w:val="006532BE"/>
    <w:rsid w:val="00656FE7"/>
    <w:rsid w:val="0067353D"/>
    <w:rsid w:val="00673F30"/>
    <w:rsid w:val="006A06AC"/>
    <w:rsid w:val="006A5D93"/>
    <w:rsid w:val="006B4EED"/>
    <w:rsid w:val="006B5FC8"/>
    <w:rsid w:val="006D03D4"/>
    <w:rsid w:val="006D0D7B"/>
    <w:rsid w:val="007141FB"/>
    <w:rsid w:val="007225C4"/>
    <w:rsid w:val="00730215"/>
    <w:rsid w:val="00730AB5"/>
    <w:rsid w:val="0073761D"/>
    <w:rsid w:val="00742253"/>
    <w:rsid w:val="00746D3F"/>
    <w:rsid w:val="00765A57"/>
    <w:rsid w:val="00765F23"/>
    <w:rsid w:val="0077013D"/>
    <w:rsid w:val="00774A25"/>
    <w:rsid w:val="00780B2C"/>
    <w:rsid w:val="0079162A"/>
    <w:rsid w:val="00795AD8"/>
    <w:rsid w:val="007D06A9"/>
    <w:rsid w:val="007E2D37"/>
    <w:rsid w:val="007E50FB"/>
    <w:rsid w:val="007F1F6D"/>
    <w:rsid w:val="007F3552"/>
    <w:rsid w:val="00802CA1"/>
    <w:rsid w:val="00830A33"/>
    <w:rsid w:val="00846778"/>
    <w:rsid w:val="00854064"/>
    <w:rsid w:val="00855B7B"/>
    <w:rsid w:val="00871362"/>
    <w:rsid w:val="00873804"/>
    <w:rsid w:val="008A1B1F"/>
    <w:rsid w:val="008C3B0F"/>
    <w:rsid w:val="009144B9"/>
    <w:rsid w:val="009220F2"/>
    <w:rsid w:val="00926C3B"/>
    <w:rsid w:val="00944939"/>
    <w:rsid w:val="00955C5F"/>
    <w:rsid w:val="00974418"/>
    <w:rsid w:val="009945D6"/>
    <w:rsid w:val="009A396D"/>
    <w:rsid w:val="009D42D6"/>
    <w:rsid w:val="00A01E6A"/>
    <w:rsid w:val="00A0211F"/>
    <w:rsid w:val="00A102C8"/>
    <w:rsid w:val="00A11180"/>
    <w:rsid w:val="00A163D6"/>
    <w:rsid w:val="00A40403"/>
    <w:rsid w:val="00A465EE"/>
    <w:rsid w:val="00A644B0"/>
    <w:rsid w:val="00A73496"/>
    <w:rsid w:val="00A87F46"/>
    <w:rsid w:val="00AB43A8"/>
    <w:rsid w:val="00AB5790"/>
    <w:rsid w:val="00AC1199"/>
    <w:rsid w:val="00AE7CF1"/>
    <w:rsid w:val="00AF1570"/>
    <w:rsid w:val="00AF20A0"/>
    <w:rsid w:val="00B040A6"/>
    <w:rsid w:val="00B10C12"/>
    <w:rsid w:val="00B20430"/>
    <w:rsid w:val="00B31FBC"/>
    <w:rsid w:val="00B34250"/>
    <w:rsid w:val="00B41BFC"/>
    <w:rsid w:val="00B43C0F"/>
    <w:rsid w:val="00B60049"/>
    <w:rsid w:val="00B61DBD"/>
    <w:rsid w:val="00B6564F"/>
    <w:rsid w:val="00B732DA"/>
    <w:rsid w:val="00B73541"/>
    <w:rsid w:val="00B804E8"/>
    <w:rsid w:val="00B85197"/>
    <w:rsid w:val="00B93DC8"/>
    <w:rsid w:val="00BB6DDF"/>
    <w:rsid w:val="00BD66AE"/>
    <w:rsid w:val="00BF75BF"/>
    <w:rsid w:val="00C00EC4"/>
    <w:rsid w:val="00C159E0"/>
    <w:rsid w:val="00C16621"/>
    <w:rsid w:val="00C5220A"/>
    <w:rsid w:val="00C56986"/>
    <w:rsid w:val="00C61CE2"/>
    <w:rsid w:val="00C71EEF"/>
    <w:rsid w:val="00C74E01"/>
    <w:rsid w:val="00CA6555"/>
    <w:rsid w:val="00CB1628"/>
    <w:rsid w:val="00CC682B"/>
    <w:rsid w:val="00CD39CB"/>
    <w:rsid w:val="00CD6FD3"/>
    <w:rsid w:val="00D105D4"/>
    <w:rsid w:val="00D2119F"/>
    <w:rsid w:val="00D3179A"/>
    <w:rsid w:val="00D33777"/>
    <w:rsid w:val="00D43A31"/>
    <w:rsid w:val="00D506F5"/>
    <w:rsid w:val="00D51B40"/>
    <w:rsid w:val="00D80F82"/>
    <w:rsid w:val="00D826AC"/>
    <w:rsid w:val="00D9184C"/>
    <w:rsid w:val="00D97043"/>
    <w:rsid w:val="00DA070E"/>
    <w:rsid w:val="00DA10BE"/>
    <w:rsid w:val="00DA31FC"/>
    <w:rsid w:val="00DB6C6B"/>
    <w:rsid w:val="00DC68C9"/>
    <w:rsid w:val="00DD06D3"/>
    <w:rsid w:val="00DD3D71"/>
    <w:rsid w:val="00DD78D3"/>
    <w:rsid w:val="00DE095D"/>
    <w:rsid w:val="00DE2333"/>
    <w:rsid w:val="00DE6A94"/>
    <w:rsid w:val="00DF3BA4"/>
    <w:rsid w:val="00E12917"/>
    <w:rsid w:val="00E32AA2"/>
    <w:rsid w:val="00E53090"/>
    <w:rsid w:val="00E5732B"/>
    <w:rsid w:val="00E66777"/>
    <w:rsid w:val="00E911CA"/>
    <w:rsid w:val="00EA3E85"/>
    <w:rsid w:val="00EB0C03"/>
    <w:rsid w:val="00EB7D3F"/>
    <w:rsid w:val="00EF78C3"/>
    <w:rsid w:val="00F164B0"/>
    <w:rsid w:val="00F45CC6"/>
    <w:rsid w:val="00F67793"/>
    <w:rsid w:val="00F8343D"/>
    <w:rsid w:val="00F85747"/>
    <w:rsid w:val="00F92532"/>
    <w:rsid w:val="00F9284D"/>
    <w:rsid w:val="00FA66B9"/>
    <w:rsid w:val="00FB77A7"/>
    <w:rsid w:val="00FD6C3F"/>
    <w:rsid w:val="00FF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A76A732"/>
  <w15:docId w15:val="{BCB937C1-698B-4D75-833E-2F1ABC20A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imes New Roman" w:hAnsi="Tahoma" w:cs="Times New Roman"/>
        <w:sz w:val="19"/>
        <w:szCs w:val="19"/>
        <w:lang w:val="nl-NL" w:eastAsia="nl-NL" w:bidi="ar-SA"/>
      </w:rPr>
    </w:rPrDefault>
    <w:pPrDefault>
      <w:pPr>
        <w:spacing w:line="260" w:lineRule="exact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79162A"/>
  </w:style>
  <w:style w:type="paragraph" w:styleId="Kop1">
    <w:name w:val="heading 1"/>
    <w:aliases w:val="Hoofdstuktitel,Hoofdstuk"/>
    <w:basedOn w:val="Standaard"/>
    <w:next w:val="Standaard"/>
    <w:link w:val="Kop1Char"/>
    <w:qFormat/>
    <w:rsid w:val="0079162A"/>
    <w:pPr>
      <w:keepNext/>
      <w:numPr>
        <w:numId w:val="12"/>
      </w:numPr>
      <w:tabs>
        <w:tab w:val="left" w:pos="567"/>
      </w:tabs>
      <w:spacing w:before="260" w:after="260"/>
      <w:outlineLvl w:val="0"/>
    </w:pPr>
    <w:rPr>
      <w:rFonts w:cs="Arial"/>
      <w:bCs/>
      <w:kern w:val="32"/>
      <w:sz w:val="28"/>
      <w:szCs w:val="32"/>
    </w:rPr>
  </w:style>
  <w:style w:type="paragraph" w:styleId="Kop2">
    <w:name w:val="heading 2"/>
    <w:aliases w:val="Paragraaftitel"/>
    <w:basedOn w:val="Standaard"/>
    <w:next w:val="Standaard"/>
    <w:link w:val="Kop2Char"/>
    <w:qFormat/>
    <w:rsid w:val="0079162A"/>
    <w:pPr>
      <w:keepNext/>
      <w:numPr>
        <w:ilvl w:val="1"/>
        <w:numId w:val="12"/>
      </w:numPr>
      <w:tabs>
        <w:tab w:val="left" w:pos="567"/>
      </w:tabs>
      <w:spacing w:before="260" w:after="260"/>
      <w:outlineLvl w:val="1"/>
    </w:pPr>
    <w:rPr>
      <w:rFonts w:cs="Arial"/>
      <w:b/>
      <w:bCs/>
      <w:iCs/>
      <w:szCs w:val="28"/>
    </w:rPr>
  </w:style>
  <w:style w:type="paragraph" w:styleId="Kop3">
    <w:name w:val="heading 3"/>
    <w:aliases w:val="Subparagraagtitel,Subparagraaftitel"/>
    <w:basedOn w:val="Standaard"/>
    <w:next w:val="Standaard"/>
    <w:link w:val="Kop3Char"/>
    <w:qFormat/>
    <w:rsid w:val="0079162A"/>
    <w:pPr>
      <w:keepNext/>
      <w:tabs>
        <w:tab w:val="left" w:pos="567"/>
        <w:tab w:val="num" w:pos="720"/>
      </w:tabs>
      <w:spacing w:before="260"/>
      <w:outlineLvl w:val="2"/>
    </w:pPr>
    <w:rPr>
      <w:rFonts w:cs="Arial"/>
      <w:bCs/>
      <w:i/>
      <w:szCs w:val="26"/>
    </w:rPr>
  </w:style>
  <w:style w:type="paragraph" w:styleId="Kop4">
    <w:name w:val="heading 4"/>
    <w:basedOn w:val="Standaard"/>
    <w:next w:val="Standaard"/>
    <w:link w:val="Kop4Char"/>
    <w:unhideWhenUsed/>
    <w:rsid w:val="0079162A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Kop5">
    <w:name w:val="heading 5"/>
    <w:basedOn w:val="Standaard"/>
    <w:next w:val="Standaard"/>
    <w:link w:val="Kop5Char"/>
    <w:unhideWhenUsed/>
    <w:rsid w:val="0079162A"/>
    <w:pPr>
      <w:keepNext/>
      <w:keepLines/>
      <w:spacing w:before="200"/>
      <w:outlineLvl w:val="4"/>
    </w:pPr>
    <w:rPr>
      <w:rFonts w:eastAsiaTheme="majorEastAsia" w:cstheme="majorBidi"/>
      <w:color w:val="243F60" w:themeColor="accent1" w:themeShade="7F"/>
    </w:rPr>
  </w:style>
  <w:style w:type="paragraph" w:styleId="Kop6">
    <w:name w:val="heading 6"/>
    <w:basedOn w:val="Standaard"/>
    <w:next w:val="Standaard"/>
    <w:link w:val="Kop6Char"/>
    <w:unhideWhenUsed/>
    <w:rsid w:val="0079162A"/>
    <w:pPr>
      <w:keepNext/>
      <w:keepLines/>
      <w:spacing w:before="20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nhideWhenUsed/>
    <w:rsid w:val="0079162A"/>
    <w:pPr>
      <w:keepNext/>
      <w:keepLines/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nhideWhenUsed/>
    <w:rsid w:val="0079162A"/>
    <w:pPr>
      <w:keepNext/>
      <w:keepLines/>
      <w:spacing w:before="200"/>
      <w:outlineLvl w:val="7"/>
    </w:pPr>
    <w:rPr>
      <w:rFonts w:eastAsiaTheme="majorEastAsia" w:cstheme="majorBidi"/>
      <w:color w:val="404040" w:themeColor="text1" w:themeTint="BF"/>
      <w:sz w:val="20"/>
      <w:szCs w:val="20"/>
    </w:rPr>
  </w:style>
  <w:style w:type="paragraph" w:styleId="Kop9">
    <w:name w:val="heading 9"/>
    <w:basedOn w:val="Standaard"/>
    <w:next w:val="Standaard"/>
    <w:link w:val="Kop9Char"/>
    <w:unhideWhenUsed/>
    <w:rsid w:val="0079162A"/>
    <w:pPr>
      <w:keepNext/>
      <w:keepLines/>
      <w:spacing w:before="20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rsid w:val="0079162A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uiPriority w:val="99"/>
    <w:qFormat/>
    <w:rsid w:val="0079162A"/>
    <w:pPr>
      <w:tabs>
        <w:tab w:val="center" w:pos="4536"/>
        <w:tab w:val="right" w:pos="9072"/>
      </w:tabs>
    </w:pPr>
    <w:rPr>
      <w:rFonts w:ascii="Arial" w:hAnsi="Arial"/>
      <w:sz w:val="16"/>
      <w:szCs w:val="24"/>
    </w:rPr>
  </w:style>
  <w:style w:type="paragraph" w:styleId="Ballontekst">
    <w:name w:val="Balloon Text"/>
    <w:basedOn w:val="Standaard"/>
    <w:link w:val="BallontekstChar"/>
    <w:semiHidden/>
    <w:rsid w:val="0036665E"/>
    <w:rPr>
      <w:rFonts w:cs="Tahoma"/>
      <w:sz w:val="16"/>
      <w:szCs w:val="16"/>
    </w:rPr>
  </w:style>
  <w:style w:type="character" w:styleId="Paginanummer">
    <w:name w:val="page number"/>
    <w:basedOn w:val="Standaardalinea-lettertype"/>
    <w:rsid w:val="00C5220A"/>
  </w:style>
  <w:style w:type="paragraph" w:customStyle="1" w:styleId="Specialepassages">
    <w:name w:val="Speciale passages"/>
    <w:basedOn w:val="Standaard"/>
    <w:link w:val="SpecialepassagesChar"/>
    <w:qFormat/>
    <w:rsid w:val="0079162A"/>
    <w:rPr>
      <w:rFonts w:ascii="Arial" w:hAnsi="Arial"/>
      <w:b/>
      <w:szCs w:val="24"/>
    </w:rPr>
  </w:style>
  <w:style w:type="character" w:customStyle="1" w:styleId="SpecialepassagesChar">
    <w:name w:val="Speciale passages Char"/>
    <w:basedOn w:val="Standaardalinea-lettertype"/>
    <w:link w:val="Specialepassages"/>
    <w:rsid w:val="0079162A"/>
    <w:rPr>
      <w:rFonts w:ascii="Arial" w:hAnsi="Arial"/>
      <w:b/>
      <w:szCs w:val="24"/>
    </w:rPr>
  </w:style>
  <w:style w:type="character" w:customStyle="1" w:styleId="Kop1Char">
    <w:name w:val="Kop 1 Char"/>
    <w:aliases w:val="Hoofdstuktitel Char,Hoofdstuk Char"/>
    <w:basedOn w:val="Standaardalinea-lettertype"/>
    <w:link w:val="Kop1"/>
    <w:rsid w:val="0079162A"/>
    <w:rPr>
      <w:rFonts w:cs="Arial"/>
      <w:bCs/>
      <w:kern w:val="32"/>
      <w:sz w:val="28"/>
      <w:szCs w:val="32"/>
    </w:rPr>
  </w:style>
  <w:style w:type="character" w:customStyle="1" w:styleId="Kop2Char">
    <w:name w:val="Kop 2 Char"/>
    <w:aliases w:val="Paragraaftitel Char"/>
    <w:basedOn w:val="Standaardalinea-lettertype"/>
    <w:link w:val="Kop2"/>
    <w:rsid w:val="0079162A"/>
    <w:rPr>
      <w:rFonts w:cs="Arial"/>
      <w:b/>
      <w:bCs/>
      <w:iCs/>
      <w:szCs w:val="28"/>
    </w:rPr>
  </w:style>
  <w:style w:type="character" w:customStyle="1" w:styleId="Kop3Char">
    <w:name w:val="Kop 3 Char"/>
    <w:aliases w:val="Subparagraagtitel Char,Subparagraaftitel Char"/>
    <w:basedOn w:val="Standaardalinea-lettertype"/>
    <w:link w:val="Kop3"/>
    <w:rsid w:val="0079162A"/>
    <w:rPr>
      <w:rFonts w:cs="Arial"/>
      <w:bCs/>
      <w:i/>
      <w:szCs w:val="26"/>
    </w:rPr>
  </w:style>
  <w:style w:type="character" w:customStyle="1" w:styleId="VoettekstChar">
    <w:name w:val="Voettekst Char"/>
    <w:basedOn w:val="Standaardalinea-lettertype"/>
    <w:link w:val="Voettekst"/>
    <w:uiPriority w:val="99"/>
    <w:rsid w:val="0079162A"/>
    <w:rPr>
      <w:rFonts w:ascii="Arial" w:hAnsi="Arial"/>
      <w:sz w:val="16"/>
      <w:szCs w:val="24"/>
    </w:rPr>
  </w:style>
  <w:style w:type="paragraph" w:customStyle="1" w:styleId="DatumNew">
    <w:name w:val="DatumNew"/>
    <w:basedOn w:val="Standaard"/>
    <w:rsid w:val="0079162A"/>
    <w:pPr>
      <w:framePr w:w="7144" w:hSpace="142" w:vSpace="142" w:wrap="notBeside" w:vAnchor="page" w:hAnchor="text" w:y="5314"/>
      <w:spacing w:line="200" w:lineRule="atLeast"/>
    </w:pPr>
  </w:style>
  <w:style w:type="paragraph" w:customStyle="1" w:styleId="AanhefNew">
    <w:name w:val="AanhefNew"/>
    <w:basedOn w:val="DatumNew"/>
    <w:rsid w:val="0079162A"/>
    <w:pPr>
      <w:framePr w:wrap="notBeside" w:y="7202"/>
      <w:spacing w:line="260" w:lineRule="atLeast"/>
    </w:pPr>
  </w:style>
  <w:style w:type="paragraph" w:styleId="Adresenvelop">
    <w:name w:val="envelope address"/>
    <w:basedOn w:val="Standaard"/>
    <w:rsid w:val="0079162A"/>
    <w:pPr>
      <w:framePr w:w="7920" w:h="1980" w:hRule="exact" w:hSpace="141" w:wrap="auto" w:hAnchor="page" w:xAlign="center" w:yAlign="bottom"/>
      <w:spacing w:line="240" w:lineRule="auto"/>
      <w:ind w:left="2880"/>
    </w:pPr>
    <w:rPr>
      <w:rFonts w:eastAsiaTheme="majorEastAsia" w:cstheme="majorBidi"/>
      <w:sz w:val="24"/>
      <w:szCs w:val="24"/>
    </w:rPr>
  </w:style>
  <w:style w:type="paragraph" w:customStyle="1" w:styleId="AdresNew">
    <w:name w:val="AdresNew"/>
    <w:basedOn w:val="DatumNew"/>
    <w:rsid w:val="0079162A"/>
    <w:pPr>
      <w:framePr w:wrap="notBeside" w:y="2836"/>
      <w:spacing w:line="260" w:lineRule="atLeast"/>
    </w:pPr>
  </w:style>
  <w:style w:type="paragraph" w:styleId="Afzender">
    <w:name w:val="envelope return"/>
    <w:basedOn w:val="Standaard"/>
    <w:rsid w:val="0079162A"/>
    <w:pPr>
      <w:spacing w:line="240" w:lineRule="auto"/>
    </w:pPr>
    <w:rPr>
      <w:rFonts w:eastAsiaTheme="majorEastAsia" w:cstheme="majorBidi"/>
      <w:sz w:val="20"/>
      <w:szCs w:val="20"/>
    </w:rPr>
  </w:style>
  <w:style w:type="paragraph" w:styleId="Berichtkop">
    <w:name w:val="Message Header"/>
    <w:basedOn w:val="Standaard"/>
    <w:link w:val="BerichtkopChar"/>
    <w:rsid w:val="007916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eastAsiaTheme="majorEastAsia" w:cstheme="majorBidi"/>
      <w:sz w:val="24"/>
      <w:szCs w:val="24"/>
    </w:rPr>
  </w:style>
  <w:style w:type="character" w:customStyle="1" w:styleId="BerichtkopChar">
    <w:name w:val="Berichtkop Char"/>
    <w:basedOn w:val="Standaardalinea-lettertype"/>
    <w:link w:val="Berichtkop"/>
    <w:rsid w:val="0079162A"/>
    <w:rPr>
      <w:rFonts w:eastAsiaTheme="majorEastAsia" w:cstheme="majorBidi"/>
      <w:sz w:val="24"/>
      <w:szCs w:val="24"/>
      <w:shd w:val="pct20" w:color="auto" w:fill="auto"/>
    </w:rPr>
  </w:style>
  <w:style w:type="paragraph" w:customStyle="1" w:styleId="BetreftNew">
    <w:name w:val="BetreftNew"/>
    <w:basedOn w:val="DatumNew"/>
    <w:rsid w:val="0079162A"/>
    <w:pPr>
      <w:framePr w:wrap="notBeside" w:y="5796"/>
    </w:pPr>
  </w:style>
  <w:style w:type="paragraph" w:styleId="Bloktekst">
    <w:name w:val="Block Text"/>
    <w:basedOn w:val="Standaard"/>
    <w:rsid w:val="0079162A"/>
    <w:pPr>
      <w:pBdr>
        <w:top w:val="single" w:sz="2" w:space="10" w:color="4F81BD" w:themeColor="accent1" w:frame="1"/>
        <w:left w:val="single" w:sz="2" w:space="10" w:color="4F81BD" w:themeColor="accent1" w:frame="1"/>
        <w:bottom w:val="single" w:sz="2" w:space="10" w:color="4F81BD" w:themeColor="accent1" w:frame="1"/>
        <w:right w:val="single" w:sz="2" w:space="10" w:color="4F81BD" w:themeColor="accent1" w:frame="1"/>
      </w:pBdr>
      <w:ind w:left="1152" w:right="1152"/>
    </w:pPr>
    <w:rPr>
      <w:rFonts w:eastAsiaTheme="minorEastAsia" w:cstheme="minorBidi"/>
      <w:i/>
      <w:iCs/>
      <w:color w:val="4F81BD" w:themeColor="accent1"/>
    </w:rPr>
  </w:style>
  <w:style w:type="table" w:styleId="Gemiddeldraster2-accent1">
    <w:name w:val="Medium Grid 2 Accent 1"/>
    <w:basedOn w:val="Standaardtabel"/>
    <w:uiPriority w:val="68"/>
    <w:rsid w:val="0079162A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68"/>
    <w:rsid w:val="0079162A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68"/>
    <w:rsid w:val="0079162A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68"/>
    <w:rsid w:val="0079162A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68"/>
    <w:rsid w:val="0079162A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6">
    <w:name w:val="Medium Grid 2 Accent 6"/>
    <w:basedOn w:val="Standaardtabel"/>
    <w:uiPriority w:val="68"/>
    <w:rsid w:val="0079162A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elijst2-accent1">
    <w:name w:val="Medium List 2 Accent 1"/>
    <w:basedOn w:val="Standaardtabel"/>
    <w:uiPriority w:val="66"/>
    <w:rsid w:val="0079162A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66"/>
    <w:rsid w:val="0079162A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66"/>
    <w:rsid w:val="0079162A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66"/>
    <w:rsid w:val="0079162A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66"/>
    <w:rsid w:val="0079162A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6">
    <w:name w:val="Medium List 2 Accent 6"/>
    <w:basedOn w:val="Standaardtabel"/>
    <w:uiPriority w:val="66"/>
    <w:rsid w:val="0079162A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Index1">
    <w:name w:val="index 1"/>
    <w:basedOn w:val="Standaard"/>
    <w:next w:val="Standaard"/>
    <w:autoRedefine/>
    <w:rsid w:val="0079162A"/>
    <w:pPr>
      <w:spacing w:line="240" w:lineRule="auto"/>
      <w:ind w:left="190" w:hanging="190"/>
    </w:pPr>
  </w:style>
  <w:style w:type="paragraph" w:styleId="Indexkop">
    <w:name w:val="index heading"/>
    <w:basedOn w:val="Standaard"/>
    <w:next w:val="Index1"/>
    <w:rsid w:val="0079162A"/>
    <w:rPr>
      <w:rFonts w:eastAsiaTheme="majorEastAsia" w:cstheme="majorBidi"/>
      <w:b/>
      <w:bCs/>
    </w:rPr>
  </w:style>
  <w:style w:type="paragraph" w:customStyle="1" w:styleId="KenmerkNew">
    <w:name w:val="KenmerkNew"/>
    <w:basedOn w:val="DatumNew"/>
    <w:rsid w:val="0079162A"/>
    <w:pPr>
      <w:framePr w:wrap="notBeside" w:y="6272"/>
    </w:pPr>
  </w:style>
  <w:style w:type="character" w:customStyle="1" w:styleId="Kop4Char">
    <w:name w:val="Kop 4 Char"/>
    <w:basedOn w:val="Standaardalinea-lettertype"/>
    <w:link w:val="Kop4"/>
    <w:rsid w:val="0079162A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Kop5Char">
    <w:name w:val="Kop 5 Char"/>
    <w:basedOn w:val="Standaardalinea-lettertype"/>
    <w:link w:val="Kop5"/>
    <w:rsid w:val="0079162A"/>
    <w:rPr>
      <w:rFonts w:eastAsiaTheme="majorEastAsia" w:cstheme="majorBidi"/>
      <w:color w:val="243F60" w:themeColor="accent1" w:themeShade="7F"/>
    </w:rPr>
  </w:style>
  <w:style w:type="character" w:customStyle="1" w:styleId="Kop6Char">
    <w:name w:val="Kop 6 Char"/>
    <w:basedOn w:val="Standaardalinea-lettertype"/>
    <w:link w:val="Kop6"/>
    <w:rsid w:val="0079162A"/>
    <w:rPr>
      <w:rFonts w:eastAsiaTheme="majorEastAsia" w:cstheme="majorBidi"/>
      <w:i/>
      <w:iCs/>
      <w:color w:val="243F60" w:themeColor="accent1" w:themeShade="7F"/>
    </w:rPr>
  </w:style>
  <w:style w:type="character" w:customStyle="1" w:styleId="Kop7Char">
    <w:name w:val="Kop 7 Char"/>
    <w:basedOn w:val="Standaardalinea-lettertype"/>
    <w:link w:val="Kop7"/>
    <w:rsid w:val="0079162A"/>
    <w:rPr>
      <w:rFonts w:eastAsiaTheme="majorEastAsia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rsid w:val="0079162A"/>
    <w:rPr>
      <w:rFonts w:eastAsiaTheme="majorEastAsia" w:cstheme="majorBidi"/>
      <w:color w:val="404040" w:themeColor="text1" w:themeTint="BF"/>
      <w:sz w:val="20"/>
      <w:szCs w:val="20"/>
    </w:rPr>
  </w:style>
  <w:style w:type="character" w:customStyle="1" w:styleId="Kop9Char">
    <w:name w:val="Kop 9 Char"/>
    <w:basedOn w:val="Standaardalinea-lettertype"/>
    <w:link w:val="Kop9"/>
    <w:rsid w:val="0079162A"/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paragraph" w:styleId="Kopbronvermelding">
    <w:name w:val="toa heading"/>
    <w:basedOn w:val="Standaard"/>
    <w:next w:val="Standaard"/>
    <w:rsid w:val="0079162A"/>
    <w:pPr>
      <w:spacing w:before="120"/>
    </w:pPr>
    <w:rPr>
      <w:rFonts w:eastAsiaTheme="majorEastAsia" w:cstheme="majorBidi"/>
      <w:b/>
      <w:bCs/>
      <w:sz w:val="24"/>
      <w:szCs w:val="24"/>
    </w:rPr>
  </w:style>
  <w:style w:type="character" w:customStyle="1" w:styleId="KoptekstChar">
    <w:name w:val="Koptekst Char"/>
    <w:basedOn w:val="Standaardalinea-lettertype"/>
    <w:link w:val="Koptekst"/>
    <w:uiPriority w:val="99"/>
    <w:rsid w:val="0079162A"/>
  </w:style>
  <w:style w:type="paragraph" w:styleId="Normaalweb">
    <w:name w:val="Normal (Web)"/>
    <w:basedOn w:val="Standaard"/>
    <w:rsid w:val="0079162A"/>
    <w:rPr>
      <w:sz w:val="24"/>
      <w:szCs w:val="24"/>
    </w:rPr>
  </w:style>
  <w:style w:type="paragraph" w:styleId="Ondertitel">
    <w:name w:val="Subtitle"/>
    <w:basedOn w:val="Standaard"/>
    <w:next w:val="Standaard"/>
    <w:link w:val="OndertitelChar"/>
    <w:rsid w:val="0079162A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rsid w:val="0079162A"/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el">
    <w:name w:val="Title"/>
    <w:basedOn w:val="Standaard"/>
    <w:next w:val="Standaard"/>
    <w:link w:val="TitelChar"/>
    <w:rsid w:val="007916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rsid w:val="0079162A"/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Hyperlink">
    <w:name w:val="Hyperlink"/>
    <w:unhideWhenUsed/>
    <w:rsid w:val="000E5AB9"/>
    <w:rPr>
      <w:color w:val="AADBF3"/>
      <w:u w:val="single"/>
    </w:rPr>
  </w:style>
  <w:style w:type="table" w:styleId="Tabelraster">
    <w:name w:val="Table Grid"/>
    <w:basedOn w:val="Standaardtabel"/>
    <w:uiPriority w:val="59"/>
    <w:rsid w:val="00D3377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noottekst">
    <w:name w:val="footnote text"/>
    <w:basedOn w:val="Standaard"/>
    <w:link w:val="VoetnoottekstChar"/>
    <w:rsid w:val="00033791"/>
    <w:pPr>
      <w:spacing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rsid w:val="00033791"/>
    <w:rPr>
      <w:sz w:val="20"/>
      <w:szCs w:val="20"/>
    </w:rPr>
  </w:style>
  <w:style w:type="character" w:styleId="Voetnootmarkering">
    <w:name w:val="footnote reference"/>
    <w:basedOn w:val="Standaardalinea-lettertype"/>
    <w:rsid w:val="00033791"/>
    <w:rPr>
      <w:vertAlign w:val="superscript"/>
    </w:rPr>
  </w:style>
  <w:style w:type="paragraph" w:styleId="Lijstalinea">
    <w:name w:val="List Paragraph"/>
    <w:basedOn w:val="Standaard"/>
    <w:uiPriority w:val="34"/>
    <w:qFormat/>
    <w:rsid w:val="0015015F"/>
    <w:pPr>
      <w:ind w:left="720"/>
      <w:contextualSpacing/>
    </w:pPr>
  </w:style>
  <w:style w:type="numbering" w:customStyle="1" w:styleId="Geenlijst1">
    <w:name w:val="Geen lijst1"/>
    <w:next w:val="Geenlijst"/>
    <w:uiPriority w:val="99"/>
    <w:semiHidden/>
    <w:unhideWhenUsed/>
    <w:rsid w:val="000513C3"/>
  </w:style>
  <w:style w:type="paragraph" w:styleId="Inhopg1">
    <w:name w:val="toc 1"/>
    <w:basedOn w:val="Standaard"/>
    <w:next w:val="Standaard"/>
    <w:autoRedefine/>
    <w:rsid w:val="000513C3"/>
    <w:pPr>
      <w:spacing w:before="120" w:line="240" w:lineRule="auto"/>
    </w:pPr>
    <w:rPr>
      <w:rFonts w:ascii="Arial" w:eastAsia="SimSun" w:hAnsi="Arial"/>
      <w:bCs/>
      <w:iCs/>
      <w:sz w:val="20"/>
      <w:szCs w:val="24"/>
      <w:lang w:eastAsia="zh-CN"/>
    </w:rPr>
  </w:style>
  <w:style w:type="character" w:styleId="Verwijzingopmerking">
    <w:name w:val="annotation reference"/>
    <w:basedOn w:val="Standaardalinea-lettertype"/>
    <w:rsid w:val="000513C3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0513C3"/>
    <w:pPr>
      <w:spacing w:line="240" w:lineRule="auto"/>
    </w:pPr>
    <w:rPr>
      <w:rFonts w:ascii="Times New Roman" w:hAnsi="Times New Roman"/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0513C3"/>
    <w:rPr>
      <w:rFonts w:ascii="Times New Roman" w:hAnsi="Times New Roman"/>
      <w:sz w:val="20"/>
      <w:szCs w:val="20"/>
    </w:rPr>
  </w:style>
  <w:style w:type="character" w:customStyle="1" w:styleId="BallontekstChar">
    <w:name w:val="Ballontekst Char"/>
    <w:basedOn w:val="Standaardalinea-lettertype"/>
    <w:link w:val="Ballontekst"/>
    <w:semiHidden/>
    <w:rsid w:val="000513C3"/>
    <w:rPr>
      <w:rFonts w:cs="Tahoma"/>
      <w:sz w:val="16"/>
      <w:szCs w:val="16"/>
    </w:rPr>
  </w:style>
  <w:style w:type="paragraph" w:customStyle="1" w:styleId="Default">
    <w:name w:val="Default"/>
    <w:rsid w:val="000513C3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oofdstukCharChar">
    <w:name w:val="Hoofdstuk Char Char"/>
    <w:basedOn w:val="Standaardalinea-lettertype"/>
    <w:rsid w:val="000513C3"/>
    <w:rPr>
      <w:rFonts w:ascii="Arial" w:hAnsi="Arial" w:cs="Arial"/>
      <w:b/>
      <w:sz w:val="28"/>
      <w:lang w:val="nl-NL" w:eastAsia="nl-NL" w:bidi="ar-SA"/>
    </w:rPr>
  </w:style>
  <w:style w:type="character" w:styleId="Nadruk">
    <w:name w:val="Emphasis"/>
    <w:basedOn w:val="Standaardalinea-lettertype"/>
    <w:qFormat/>
    <w:rsid w:val="000513C3"/>
    <w:rPr>
      <w:i/>
      <w:iCs/>
    </w:rPr>
  </w:style>
  <w:style w:type="paragraph" w:styleId="Plattetekst">
    <w:name w:val="Body Text"/>
    <w:basedOn w:val="Standaard"/>
    <w:link w:val="PlattetekstChar"/>
    <w:rsid w:val="000513C3"/>
    <w:pPr>
      <w:spacing w:line="240" w:lineRule="auto"/>
    </w:pPr>
    <w:rPr>
      <w:rFonts w:ascii="Arial" w:hAnsi="Arial" w:cs="Arial"/>
      <w:b/>
      <w:i/>
      <w:iCs/>
      <w:sz w:val="20"/>
      <w:szCs w:val="20"/>
    </w:rPr>
  </w:style>
  <w:style w:type="character" w:customStyle="1" w:styleId="PlattetekstChar">
    <w:name w:val="Platte tekst Char"/>
    <w:basedOn w:val="Standaardalinea-lettertype"/>
    <w:link w:val="Plattetekst"/>
    <w:rsid w:val="000513C3"/>
    <w:rPr>
      <w:rFonts w:ascii="Arial" w:hAnsi="Arial" w:cs="Arial"/>
      <w:b/>
      <w:i/>
      <w:iCs/>
      <w:sz w:val="20"/>
      <w:szCs w:val="20"/>
    </w:rPr>
  </w:style>
  <w:style w:type="table" w:customStyle="1" w:styleId="Tabelraster1">
    <w:name w:val="Tabelraster1"/>
    <w:basedOn w:val="Standaardtabel"/>
    <w:next w:val="Tabelraster"/>
    <w:rsid w:val="000513C3"/>
    <w:pPr>
      <w:spacing w:line="240" w:lineRule="auto"/>
    </w:pPr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61155C"/>
    <w:rPr>
      <w:color w:val="808080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765F23"/>
    <w:rPr>
      <w:rFonts w:ascii="Tahoma" w:hAnsi="Tahoma"/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765F23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1438">
              <w:marLeft w:val="0"/>
              <w:marRight w:val="0"/>
              <w:marTop w:val="0"/>
              <w:marBottom w:val="0"/>
              <w:divBdr>
                <w:top w:val="single" w:sz="8" w:space="3" w:color="B5C4D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8.bin"/><Relationship Id="rId21" Type="http://schemas.openxmlformats.org/officeDocument/2006/relationships/image" Target="media/image6.wmf"/><Relationship Id="rId42" Type="http://schemas.openxmlformats.org/officeDocument/2006/relationships/oleObject" Target="embeddings/oleObject16.bin"/><Relationship Id="rId47" Type="http://schemas.openxmlformats.org/officeDocument/2006/relationships/image" Target="media/image19.wmf"/><Relationship Id="rId63" Type="http://schemas.openxmlformats.org/officeDocument/2006/relationships/image" Target="media/image27.wmf"/><Relationship Id="rId68" Type="http://schemas.openxmlformats.org/officeDocument/2006/relationships/oleObject" Target="embeddings/oleObject29.bin"/><Relationship Id="rId84" Type="http://schemas.openxmlformats.org/officeDocument/2006/relationships/oleObject" Target="embeddings/oleObject37.bin"/><Relationship Id="rId89" Type="http://schemas.openxmlformats.org/officeDocument/2006/relationships/image" Target="media/image40.wmf"/><Relationship Id="rId16" Type="http://schemas.openxmlformats.org/officeDocument/2006/relationships/oleObject" Target="embeddings/oleObject3.bin"/><Relationship Id="rId11" Type="http://schemas.openxmlformats.org/officeDocument/2006/relationships/image" Target="media/image1.wmf"/><Relationship Id="rId32" Type="http://schemas.openxmlformats.org/officeDocument/2006/relationships/oleObject" Target="embeddings/oleObject11.bin"/><Relationship Id="rId37" Type="http://schemas.openxmlformats.org/officeDocument/2006/relationships/image" Target="media/image14.wmf"/><Relationship Id="rId53" Type="http://schemas.openxmlformats.org/officeDocument/2006/relationships/image" Target="media/image22.wmf"/><Relationship Id="rId58" Type="http://schemas.openxmlformats.org/officeDocument/2006/relationships/oleObject" Target="embeddings/oleObject24.bin"/><Relationship Id="rId74" Type="http://schemas.openxmlformats.org/officeDocument/2006/relationships/oleObject" Target="embeddings/oleObject32.bin"/><Relationship Id="rId79" Type="http://schemas.openxmlformats.org/officeDocument/2006/relationships/image" Target="media/image35.wmf"/><Relationship Id="rId102" Type="http://schemas.openxmlformats.org/officeDocument/2006/relationships/header" Target="header2.xml"/><Relationship Id="rId5" Type="http://schemas.openxmlformats.org/officeDocument/2006/relationships/numbering" Target="numbering.xml"/><Relationship Id="rId90" Type="http://schemas.openxmlformats.org/officeDocument/2006/relationships/oleObject" Target="embeddings/oleObject40.bin"/><Relationship Id="rId95" Type="http://schemas.openxmlformats.org/officeDocument/2006/relationships/oleObject" Target="embeddings/oleObject43.bin"/><Relationship Id="rId22" Type="http://schemas.openxmlformats.org/officeDocument/2006/relationships/oleObject" Target="embeddings/oleObject6.bin"/><Relationship Id="rId27" Type="http://schemas.openxmlformats.org/officeDocument/2006/relationships/image" Target="media/image9.wmf"/><Relationship Id="rId43" Type="http://schemas.openxmlformats.org/officeDocument/2006/relationships/image" Target="media/image17.wmf"/><Relationship Id="rId48" Type="http://schemas.openxmlformats.org/officeDocument/2006/relationships/oleObject" Target="embeddings/oleObject19.bin"/><Relationship Id="rId64" Type="http://schemas.openxmlformats.org/officeDocument/2006/relationships/oleObject" Target="embeddings/oleObject27.bin"/><Relationship Id="rId69" Type="http://schemas.openxmlformats.org/officeDocument/2006/relationships/image" Target="media/image30.wmf"/><Relationship Id="rId80" Type="http://schemas.openxmlformats.org/officeDocument/2006/relationships/oleObject" Target="embeddings/oleObject35.bin"/><Relationship Id="rId85" Type="http://schemas.openxmlformats.org/officeDocument/2006/relationships/image" Target="media/image38.wmf"/><Relationship Id="rId12" Type="http://schemas.openxmlformats.org/officeDocument/2006/relationships/oleObject" Target="embeddings/oleObject1.bin"/><Relationship Id="rId17" Type="http://schemas.openxmlformats.org/officeDocument/2006/relationships/image" Target="media/image4.wmf"/><Relationship Id="rId33" Type="http://schemas.openxmlformats.org/officeDocument/2006/relationships/image" Target="media/image12.wmf"/><Relationship Id="rId38" Type="http://schemas.openxmlformats.org/officeDocument/2006/relationships/oleObject" Target="embeddings/oleObject14.bin"/><Relationship Id="rId59" Type="http://schemas.openxmlformats.org/officeDocument/2006/relationships/image" Target="media/image25.wmf"/><Relationship Id="rId103" Type="http://schemas.openxmlformats.org/officeDocument/2006/relationships/footer" Target="footer3.xml"/><Relationship Id="rId20" Type="http://schemas.openxmlformats.org/officeDocument/2006/relationships/oleObject" Target="embeddings/oleObject5.bin"/><Relationship Id="rId41" Type="http://schemas.openxmlformats.org/officeDocument/2006/relationships/image" Target="media/image16.wmf"/><Relationship Id="rId54" Type="http://schemas.openxmlformats.org/officeDocument/2006/relationships/oleObject" Target="embeddings/oleObject22.bin"/><Relationship Id="rId62" Type="http://schemas.openxmlformats.org/officeDocument/2006/relationships/oleObject" Target="embeddings/oleObject26.bin"/><Relationship Id="rId70" Type="http://schemas.openxmlformats.org/officeDocument/2006/relationships/oleObject" Target="embeddings/oleObject30.bin"/><Relationship Id="rId75" Type="http://schemas.openxmlformats.org/officeDocument/2006/relationships/image" Target="media/image33.wmf"/><Relationship Id="rId83" Type="http://schemas.openxmlformats.org/officeDocument/2006/relationships/image" Target="media/image37.wmf"/><Relationship Id="rId88" Type="http://schemas.openxmlformats.org/officeDocument/2006/relationships/oleObject" Target="embeddings/oleObject39.bin"/><Relationship Id="rId91" Type="http://schemas.openxmlformats.org/officeDocument/2006/relationships/image" Target="media/image41.wmf"/><Relationship Id="rId96" Type="http://schemas.openxmlformats.org/officeDocument/2006/relationships/image" Target="media/image43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49" Type="http://schemas.openxmlformats.org/officeDocument/2006/relationships/image" Target="media/image20.wmf"/><Relationship Id="rId57" Type="http://schemas.openxmlformats.org/officeDocument/2006/relationships/image" Target="media/image24.wmf"/><Relationship Id="rId10" Type="http://schemas.openxmlformats.org/officeDocument/2006/relationships/endnotes" Target="endnotes.xml"/><Relationship Id="rId31" Type="http://schemas.openxmlformats.org/officeDocument/2006/relationships/image" Target="media/image11.wmf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21.bin"/><Relationship Id="rId60" Type="http://schemas.openxmlformats.org/officeDocument/2006/relationships/oleObject" Target="embeddings/oleObject25.bin"/><Relationship Id="rId65" Type="http://schemas.openxmlformats.org/officeDocument/2006/relationships/image" Target="media/image28.wmf"/><Relationship Id="rId73" Type="http://schemas.openxmlformats.org/officeDocument/2006/relationships/image" Target="media/image32.wmf"/><Relationship Id="rId78" Type="http://schemas.openxmlformats.org/officeDocument/2006/relationships/oleObject" Target="embeddings/oleObject34.bin"/><Relationship Id="rId81" Type="http://schemas.openxmlformats.org/officeDocument/2006/relationships/image" Target="media/image36.wmf"/><Relationship Id="rId86" Type="http://schemas.openxmlformats.org/officeDocument/2006/relationships/oleObject" Target="embeddings/oleObject38.bin"/><Relationship Id="rId94" Type="http://schemas.openxmlformats.org/officeDocument/2006/relationships/oleObject" Target="embeddings/oleObject42.bin"/><Relationship Id="rId99" Type="http://schemas.openxmlformats.org/officeDocument/2006/relationships/header" Target="header1.xml"/><Relationship Id="rId101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2.wmf"/><Relationship Id="rId18" Type="http://schemas.openxmlformats.org/officeDocument/2006/relationships/oleObject" Target="embeddings/oleObject4.bin"/><Relationship Id="rId39" Type="http://schemas.openxmlformats.org/officeDocument/2006/relationships/image" Target="media/image15.wmf"/><Relationship Id="rId34" Type="http://schemas.openxmlformats.org/officeDocument/2006/relationships/oleObject" Target="embeddings/oleObject12.bin"/><Relationship Id="rId50" Type="http://schemas.openxmlformats.org/officeDocument/2006/relationships/oleObject" Target="embeddings/oleObject20.bin"/><Relationship Id="rId55" Type="http://schemas.openxmlformats.org/officeDocument/2006/relationships/image" Target="media/image23.wmf"/><Relationship Id="rId76" Type="http://schemas.openxmlformats.org/officeDocument/2006/relationships/oleObject" Target="embeddings/oleObject33.bin"/><Relationship Id="rId97" Type="http://schemas.openxmlformats.org/officeDocument/2006/relationships/oleObject" Target="embeddings/oleObject44.bin"/><Relationship Id="rId104" Type="http://schemas.openxmlformats.org/officeDocument/2006/relationships/fontTable" Target="fontTable.xml"/><Relationship Id="rId7" Type="http://schemas.openxmlformats.org/officeDocument/2006/relationships/settings" Target="settings.xml"/><Relationship Id="rId71" Type="http://schemas.openxmlformats.org/officeDocument/2006/relationships/image" Target="media/image31.wmf"/><Relationship Id="rId92" Type="http://schemas.openxmlformats.org/officeDocument/2006/relationships/oleObject" Target="embeddings/oleObject41.bin"/><Relationship Id="rId2" Type="http://schemas.openxmlformats.org/officeDocument/2006/relationships/customXml" Target="../customXml/item2.xml"/><Relationship Id="rId29" Type="http://schemas.openxmlformats.org/officeDocument/2006/relationships/image" Target="media/image10.wmf"/><Relationship Id="rId24" Type="http://schemas.openxmlformats.org/officeDocument/2006/relationships/oleObject" Target="embeddings/oleObject7.bin"/><Relationship Id="rId40" Type="http://schemas.openxmlformats.org/officeDocument/2006/relationships/oleObject" Target="embeddings/oleObject15.bin"/><Relationship Id="rId45" Type="http://schemas.openxmlformats.org/officeDocument/2006/relationships/image" Target="media/image18.wmf"/><Relationship Id="rId66" Type="http://schemas.openxmlformats.org/officeDocument/2006/relationships/oleObject" Target="embeddings/oleObject28.bin"/><Relationship Id="rId87" Type="http://schemas.openxmlformats.org/officeDocument/2006/relationships/image" Target="media/image39.wmf"/><Relationship Id="rId61" Type="http://schemas.openxmlformats.org/officeDocument/2006/relationships/image" Target="media/image26.wmf"/><Relationship Id="rId82" Type="http://schemas.openxmlformats.org/officeDocument/2006/relationships/oleObject" Target="embeddings/oleObject36.bin"/><Relationship Id="rId19" Type="http://schemas.openxmlformats.org/officeDocument/2006/relationships/image" Target="media/image5.wmf"/><Relationship Id="rId14" Type="http://schemas.openxmlformats.org/officeDocument/2006/relationships/oleObject" Target="embeddings/oleObject2.bin"/><Relationship Id="rId30" Type="http://schemas.openxmlformats.org/officeDocument/2006/relationships/oleObject" Target="embeddings/oleObject10.bin"/><Relationship Id="rId35" Type="http://schemas.openxmlformats.org/officeDocument/2006/relationships/image" Target="media/image13.wmf"/><Relationship Id="rId56" Type="http://schemas.openxmlformats.org/officeDocument/2006/relationships/oleObject" Target="embeddings/oleObject23.bin"/><Relationship Id="rId77" Type="http://schemas.openxmlformats.org/officeDocument/2006/relationships/image" Target="media/image34.wmf"/><Relationship Id="rId100" Type="http://schemas.openxmlformats.org/officeDocument/2006/relationships/footer" Target="footer1.xml"/><Relationship Id="rId105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image" Target="media/image21.wmf"/><Relationship Id="rId72" Type="http://schemas.openxmlformats.org/officeDocument/2006/relationships/oleObject" Target="embeddings/oleObject31.bin"/><Relationship Id="rId93" Type="http://schemas.openxmlformats.org/officeDocument/2006/relationships/image" Target="media/image42.wmf"/><Relationship Id="rId98" Type="http://schemas.openxmlformats.org/officeDocument/2006/relationships/oleObject" Target="embeddings/oleObject45.bin"/><Relationship Id="rId3" Type="http://schemas.openxmlformats.org/officeDocument/2006/relationships/customXml" Target="../customXml/item3.xml"/><Relationship Id="rId25" Type="http://schemas.openxmlformats.org/officeDocument/2006/relationships/image" Target="media/image8.wmf"/><Relationship Id="rId46" Type="http://schemas.openxmlformats.org/officeDocument/2006/relationships/oleObject" Target="embeddings/oleObject18.bin"/><Relationship Id="rId67" Type="http://schemas.openxmlformats.org/officeDocument/2006/relationships/image" Target="media/image29.wmf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BB Document" ma:contentTypeID="0x010100690A3B5DB8FA7B4291DE8FE914EE197300B08871D19196F34CA8E37C42FA3FB219" ma:contentTypeVersion="28" ma:contentTypeDescription="" ma:contentTypeScope="" ma:versionID="0974f67789615950b5af46b1f9172e12">
  <xsd:schema xmlns:xsd="http://www.w3.org/2001/XMLSchema" xmlns:xs="http://www.w3.org/2001/XMLSchema" xmlns:p="http://schemas.microsoft.com/office/2006/metadata/properties" xmlns:ns2="70473e7e-446c-4ee2-b55d-8e2fc7d08b0d" xmlns:ns3="068eea38-db09-4b9e-8a2e-58b5877b5f08" targetNamespace="http://schemas.microsoft.com/office/2006/metadata/properties" ma:root="true" ma:fieldsID="8156810cafc6304db5a740fe079ac1ea" ns2:_="" ns3:_="">
    <xsd:import namespace="70473e7e-446c-4ee2-b55d-8e2fc7d08b0d"/>
    <xsd:import namespace="068eea38-db09-4b9e-8a2e-58b5877b5f08"/>
    <xsd:element name="properties">
      <xsd:complexType>
        <xsd:sequence>
          <xsd:element name="documentManagement">
            <xsd:complexType>
              <xsd:all>
                <xsd:element ref="ns2:bd6af2d2bb0d4218aab1e998699c1e02" minOccurs="0"/>
                <xsd:element ref="ns2:TaxCatchAll" minOccurs="0"/>
                <xsd:element ref="ns2:TaxCatchAllLabel" minOccurs="0"/>
                <xsd:element ref="ns2:d174e64f136a40cda52118b9602bdf0a" minOccurs="0"/>
                <xsd:element ref="ns2:bd1d88ad8fd84ba4b616c268579937bb" minOccurs="0"/>
                <xsd:element ref="ns2:SharedWithUsers" minOccurs="0"/>
                <xsd:element ref="ns2:SharedWithDetails" minOccurs="0"/>
                <xsd:element ref="ns3:Sector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_Flow_SignoffStatu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473e7e-446c-4ee2-b55d-8e2fc7d08b0d" elementFormDefault="qualified">
    <xsd:import namespace="http://schemas.microsoft.com/office/2006/documentManagement/types"/>
    <xsd:import namespace="http://schemas.microsoft.com/office/infopath/2007/PartnerControls"/>
    <xsd:element name="bd6af2d2bb0d4218aab1e998699c1e02" ma:index="8" nillable="true" ma:taxonomy="true" ma:internalName="bd6af2d2bb0d4218aab1e998699c1e02" ma:taxonomyFieldName="sbbStatus" ma:displayName="SBB Status" ma:readOnly="false" ma:default="6;#Concept|ea7ae1d7-ec4c-42ab-b5a9-557026a60e86" ma:fieldId="{bd6af2d2-bb0d-4218-aab1-e998699c1e02}" ma:sspId="0d88ba3f-b22d-4792-8e77-949ec0df0d43" ma:termSetId="6b03049a-ac5c-4a0e-9a22-180c0a3d07f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description="" ma:hidden="true" ma:list="{96bd3263-0af1-412c-90e6-842352fb6dde}" ma:internalName="TaxCatchAll" ma:readOnly="false" ma:showField="CatchAllData" ma:web="70473e7e-446c-4ee2-b55d-8e2fc7d08b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96bd3263-0af1-412c-90e6-842352fb6dde}" ma:internalName="TaxCatchAllLabel" ma:readOnly="true" ma:showField="CatchAllDataLabel" ma:web="70473e7e-446c-4ee2-b55d-8e2fc7d08b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d174e64f136a40cda52118b9602bdf0a" ma:index="12" nillable="true" ma:taxonomy="true" ma:internalName="d174e64f136a40cda52118b9602bdf0a" ma:taxonomyFieldName="sbbClassificatie" ma:displayName="SBB Classificatie" ma:readOnly="false" ma:default="5;#Bedrijfsinformatie|7ced9cda-8060-4e06-a4b5-a22ab15001ce" ma:fieldId="{d174e64f-136a-40cd-a521-18b9602bdf0a}" ma:sspId="0d88ba3f-b22d-4792-8e77-949ec0df0d43" ma:termSetId="51ccd2dd-1cf1-41fa-99ae-d296932335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d1d88ad8fd84ba4b616c268579937bb" ma:index="14" nillable="true" ma:taxonomy="true" ma:internalName="bd1d88ad8fd84ba4b616c268579937bb" ma:taxonomyFieldName="sbbArchiefwaardig" ma:displayName="SBB Archiefwaardig" ma:readOnly="false" ma:default="4;#Ja|11fc1174-5951-4365-8a2d-a263170c6ab4" ma:fieldId="{bd1d88ad-8fd8-4ba4-b616-c268579937bb}" ma:sspId="0d88ba3f-b22d-4792-8e77-949ec0df0d43" ma:termSetId="f14972f0-266e-402b-ae78-3cac2ed4265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Gedeeld met" ma:description="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9" nillable="true" ma:displayName="Laatst gedeeld, per gebruik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0" nillable="true" ma:displayName="Laatst gedeeld, per tijdstip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eea38-db09-4b9e-8a2e-58b5877b5f08" elementFormDefault="qualified">
    <xsd:import namespace="http://schemas.microsoft.com/office/2006/documentManagement/types"/>
    <xsd:import namespace="http://schemas.microsoft.com/office/infopath/2007/PartnerControls"/>
    <xsd:element name="Sector" ma:index="18" nillable="true" ma:displayName="Penvoerder" ma:indexed="true" ma:internalName="Sector">
      <xsd:simpleType>
        <xsd:restriction base="dms:Text"/>
      </xsd:simpleType>
    </xsd:element>
    <xsd:element name="MediaServiceMetadata" ma:index="2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3" nillable="true" ma:displayName="MediaServiceAutoTags" ma:internalName="MediaServiceAutoTags" ma:readOnly="true">
      <xsd:simpleType>
        <xsd:restriction base="dms:Text"/>
      </xsd:simpleType>
    </xsd:element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5" nillable="true" ma:displayName="Afmeldingsstatus" ma:internalName="_x0024_Resources_x003a_core_x002c_Signoff_Status_x003b_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0473e7e-446c-4ee2-b55d-8e2fc7d08b0d">
      <Value>6</Value>
      <Value>5</Value>
      <Value>4</Value>
    </TaxCatchAll>
    <bd1d88ad8fd84ba4b616c268579937bb xmlns="70473e7e-446c-4ee2-b55d-8e2fc7d08b0d">
      <Terms xmlns="http://schemas.microsoft.com/office/infopath/2007/PartnerControls">
        <TermInfo xmlns="http://schemas.microsoft.com/office/infopath/2007/PartnerControls">
          <TermName xmlns="http://schemas.microsoft.com/office/infopath/2007/PartnerControls">Ja</TermName>
          <TermId xmlns="http://schemas.microsoft.com/office/infopath/2007/PartnerControls">11fc1174-5951-4365-8a2d-a263170c6ab4</TermId>
        </TermInfo>
      </Terms>
    </bd1d88ad8fd84ba4b616c268579937bb>
    <d174e64f136a40cda52118b9602bdf0a xmlns="70473e7e-446c-4ee2-b55d-8e2fc7d08b0d">
      <Terms xmlns="http://schemas.microsoft.com/office/infopath/2007/PartnerControls">
        <TermInfo xmlns="http://schemas.microsoft.com/office/infopath/2007/PartnerControls">
          <TermName xmlns="http://schemas.microsoft.com/office/infopath/2007/PartnerControls">Bedrijfsinformatie</TermName>
          <TermId xmlns="http://schemas.microsoft.com/office/infopath/2007/PartnerControls">7ced9cda-8060-4e06-a4b5-a22ab15001ce</TermId>
        </TermInfo>
      </Terms>
    </d174e64f136a40cda52118b9602bdf0a>
    <bd6af2d2bb0d4218aab1e998699c1e02 xmlns="70473e7e-446c-4ee2-b55d-8e2fc7d08b0d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Concept</TermName>
          <TermId xmlns="http://schemas.microsoft.com/office/infopath/2007/PartnerControls">ea7ae1d7-ec4c-42ab-b5a9-557026a60e86</TermId>
        </TermInfo>
      </Terms>
    </bd6af2d2bb0d4218aab1e998699c1e02>
    <Sector xmlns="068eea38-db09-4b9e-8a2e-58b5877b5f08" xsi:nil="true"/>
    <_Flow_SignoffStatus xmlns="068eea38-db09-4b9e-8a2e-58b5877b5f08" xsi:nil="true"/>
  </documentManagement>
</p:properties>
</file>

<file path=customXml/itemProps1.xml><?xml version="1.0" encoding="utf-8"?>
<ds:datastoreItem xmlns:ds="http://schemas.openxmlformats.org/officeDocument/2006/customXml" ds:itemID="{BC852FF7-C5C9-4D8D-8624-65E03C0985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473e7e-446c-4ee2-b55d-8e2fc7d08b0d"/>
    <ds:schemaRef ds:uri="068eea38-db09-4b9e-8a2e-58b5877b5f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21869D-5364-4ED3-9BEF-AC2C4847A2E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C660459-C0CE-4D7B-9F71-8972B0B861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5E3337-0831-45A5-934A-32B35BA19511}">
  <ds:schemaRefs>
    <ds:schemaRef ds:uri="http://schemas.microsoft.com/office/2006/metadata/properties"/>
    <ds:schemaRef ds:uri="http://schemas.microsoft.com/office/infopath/2007/PartnerControls"/>
    <ds:schemaRef ds:uri="70473e7e-446c-4ee2-b55d-8e2fc7d08b0d"/>
    <ds:schemaRef ds:uri="068eea38-db09-4b9e-8a2e-58b5877b5f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978</Words>
  <Characters>5382</Characters>
  <Application>Microsoft Office Word</Application>
  <DocSecurity>0</DocSecurity>
  <Lines>44</Lines>
  <Paragraphs>12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Memo</vt:lpstr>
      <vt:lpstr>Memo</vt:lpstr>
    </vt:vector>
  </TitlesOfParts>
  <Company>Colo</Company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</dc:title>
  <dc:creator>Mirjan de Lange</dc:creator>
  <cp:lastModifiedBy>Wim Jellema</cp:lastModifiedBy>
  <cp:revision>2</cp:revision>
  <cp:lastPrinted>2021-11-02T09:48:00Z</cp:lastPrinted>
  <dcterms:created xsi:type="dcterms:W3CDTF">2022-05-06T14:15:00Z</dcterms:created>
  <dcterms:modified xsi:type="dcterms:W3CDTF">2022-05-06T14:15:00Z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0x010100690A3B5DB8FA7B4291DE8FE914EE197300B08871D19196F34CA8E37C42FA3FB219</vt:lpwstr>
  </property>
</Properties>
</file>